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39" w:rsidRPr="00F7167C" w:rsidRDefault="00024339" w:rsidP="0002433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24339" w:rsidRDefault="00024339" w:rsidP="00024339">
      <w:pPr>
        <w:jc w:val="center"/>
        <w:rPr>
          <w:sz w:val="26"/>
          <w:szCs w:val="26"/>
        </w:rPr>
      </w:pPr>
    </w:p>
    <w:p w:rsidR="00024339" w:rsidRDefault="00582DFA" w:rsidP="0002433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97CE2">
        <w:rPr>
          <w:sz w:val="26"/>
          <w:szCs w:val="26"/>
        </w:rPr>
        <w:t>30</w:t>
      </w:r>
      <w:r w:rsidR="00024339">
        <w:rPr>
          <w:sz w:val="26"/>
          <w:szCs w:val="26"/>
        </w:rPr>
        <w:t>.07.2018                                                                                             № 6</w:t>
      </w:r>
      <w:r w:rsidR="00E97CE2">
        <w:rPr>
          <w:sz w:val="26"/>
          <w:szCs w:val="26"/>
        </w:rPr>
        <w:t>70</w:t>
      </w:r>
    </w:p>
    <w:p w:rsidR="00024339" w:rsidRDefault="00024339" w:rsidP="00024339">
      <w:pPr>
        <w:jc w:val="both"/>
        <w:rPr>
          <w:sz w:val="26"/>
          <w:szCs w:val="26"/>
        </w:rPr>
      </w:pPr>
    </w:p>
    <w:p w:rsidR="00E97CE2" w:rsidRDefault="00E97CE2" w:rsidP="00E97CE2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 комиссии по приемке </w:t>
      </w:r>
      <w:proofErr w:type="gramStart"/>
      <w:r>
        <w:rPr>
          <w:bCs/>
          <w:sz w:val="26"/>
          <w:szCs w:val="26"/>
        </w:rPr>
        <w:t>законченных</w:t>
      </w:r>
      <w:proofErr w:type="gramEnd"/>
      <w:r>
        <w:rPr>
          <w:bCs/>
          <w:sz w:val="26"/>
          <w:szCs w:val="26"/>
        </w:rPr>
        <w:t xml:space="preserve"> капитальным ремонтом </w:t>
      </w:r>
    </w:p>
    <w:p w:rsidR="00E97CE2" w:rsidRDefault="00E97CE2" w:rsidP="00E97CE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муниципальных жилых </w:t>
      </w:r>
      <w:r>
        <w:rPr>
          <w:bCs/>
          <w:sz w:val="26"/>
          <w:szCs w:val="26"/>
        </w:rPr>
        <w:t>помещений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97CE2" w:rsidTr="00E97CE2">
        <w:tc>
          <w:tcPr>
            <w:tcW w:w="4785" w:type="dxa"/>
          </w:tcPr>
          <w:p w:rsidR="00E97CE2" w:rsidRDefault="00E97CE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E97CE2" w:rsidRDefault="00E97CE2">
            <w:pPr>
              <w:jc w:val="both"/>
              <w:rPr>
                <w:sz w:val="26"/>
                <w:szCs w:val="26"/>
              </w:rPr>
            </w:pPr>
          </w:p>
        </w:tc>
      </w:tr>
    </w:tbl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Руководствуясь частью 9 статьи 23, статьей 28 Жилищного кодекса Российской Федерации, частью 4 статьи 20 Федерального закона от 6 октября 2003 года № 131-ФЗ «Об общих принципах организации местного самоуправления в Российской Федерации», на основании статьи 43 Устава района администрация района 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Образовать при администрации Усть-Кубинского муниципального района комиссию по приемке законченных капитальным ремонтом муниципальных жилых помещений (далее - Комиссия) и утвердить ее состав согласно приложению 1 к постановлению.  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2. Утвердить прилагаемую форму акта приемки законченного капитальным ремонтом муниципального жилого помещения согласно приложению 2 к настоящему постановлению.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3. Установить, что полномочия по утверждению акта приемки законченного капитальным ремонтом муниципального жилого помещения осуществляются Главой администрации Усть-Кубинского муниципального района.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вступает в силу на следующий день после его официального опубликования.</w:t>
      </w:r>
    </w:p>
    <w:p w:rsidR="00E97CE2" w:rsidRDefault="00E97CE2" w:rsidP="00E97C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97CE2" w:rsidRPr="0094289D" w:rsidTr="00154301">
        <w:tc>
          <w:tcPr>
            <w:tcW w:w="4785" w:type="dxa"/>
            <w:hideMark/>
          </w:tcPr>
          <w:p w:rsidR="00E97CE2" w:rsidRPr="0094289D" w:rsidRDefault="00E97CE2" w:rsidP="00E97CE2">
            <w:pPr>
              <w:suppressAutoHyphens/>
              <w:overflowPunct w:val="0"/>
              <w:autoSpaceDE w:val="0"/>
              <w:jc w:val="both"/>
              <w:rPr>
                <w:sz w:val="26"/>
                <w:szCs w:val="26"/>
              </w:rPr>
            </w:pPr>
            <w:r w:rsidRPr="0094289D"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E97CE2" w:rsidRPr="0094289D" w:rsidRDefault="00E97CE2" w:rsidP="00154301">
            <w:pPr>
              <w:rPr>
                <w:sz w:val="26"/>
                <w:szCs w:val="26"/>
                <w:lang w:eastAsia="ar-SA"/>
              </w:rPr>
            </w:pPr>
          </w:p>
          <w:p w:rsidR="00E97CE2" w:rsidRPr="0094289D" w:rsidRDefault="00E97CE2" w:rsidP="00154301">
            <w:pPr>
              <w:rPr>
                <w:sz w:val="26"/>
                <w:szCs w:val="26"/>
              </w:rPr>
            </w:pPr>
          </w:p>
          <w:p w:rsidR="00E97CE2" w:rsidRPr="0094289D" w:rsidRDefault="00E97CE2" w:rsidP="00154301">
            <w:pPr>
              <w:rPr>
                <w:sz w:val="26"/>
                <w:szCs w:val="26"/>
              </w:rPr>
            </w:pPr>
          </w:p>
          <w:p w:rsidR="00E97CE2" w:rsidRPr="0094289D" w:rsidRDefault="00E97CE2" w:rsidP="00154301">
            <w:pPr>
              <w:rPr>
                <w:sz w:val="26"/>
                <w:szCs w:val="26"/>
              </w:rPr>
            </w:pPr>
          </w:p>
          <w:p w:rsidR="00E97CE2" w:rsidRPr="0094289D" w:rsidRDefault="00E97CE2" w:rsidP="00154301">
            <w:pPr>
              <w:rPr>
                <w:sz w:val="26"/>
                <w:szCs w:val="26"/>
              </w:rPr>
            </w:pPr>
          </w:p>
          <w:p w:rsidR="00E97CE2" w:rsidRPr="0094289D" w:rsidRDefault="00E97CE2" w:rsidP="00154301">
            <w:pPr>
              <w:rPr>
                <w:sz w:val="26"/>
                <w:szCs w:val="26"/>
              </w:rPr>
            </w:pPr>
            <w:r w:rsidRPr="0094289D">
              <w:rPr>
                <w:sz w:val="26"/>
                <w:szCs w:val="26"/>
              </w:rPr>
              <w:t xml:space="preserve">                                             Е.Б. Комарова</w:t>
            </w:r>
          </w:p>
          <w:p w:rsidR="00E97CE2" w:rsidRPr="0094289D" w:rsidRDefault="00E97CE2" w:rsidP="00154301">
            <w:pPr>
              <w:suppressAutoHyphens/>
              <w:overflowPunct w:val="0"/>
              <w:autoSpaceDE w:val="0"/>
              <w:rPr>
                <w:sz w:val="26"/>
                <w:szCs w:val="26"/>
              </w:rPr>
            </w:pPr>
            <w:r w:rsidRPr="0094289D">
              <w:rPr>
                <w:sz w:val="26"/>
                <w:szCs w:val="26"/>
              </w:rPr>
              <w:t xml:space="preserve">                                                                 </w:t>
            </w:r>
          </w:p>
        </w:tc>
      </w:tr>
    </w:tbl>
    <w:p w:rsidR="00E97CE2" w:rsidRDefault="00E97CE2" w:rsidP="00E97CE2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bookmarkStart w:id="0" w:name="Par39"/>
      <w:bookmarkEnd w:id="0"/>
    </w:p>
    <w:p w:rsidR="00E97CE2" w:rsidRDefault="00E97CE2" w:rsidP="00E97CE2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Утвержден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постановлением администрации 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района от 30.07.2018 № 670  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(приложение 1)                                     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E97CE2" w:rsidRDefault="00E97CE2" w:rsidP="00E97CE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комиссии по приемке </w:t>
      </w:r>
      <w:proofErr w:type="gramStart"/>
      <w:r>
        <w:rPr>
          <w:sz w:val="26"/>
          <w:szCs w:val="26"/>
        </w:rPr>
        <w:t>законченных</w:t>
      </w:r>
      <w:proofErr w:type="gramEnd"/>
      <w:r>
        <w:rPr>
          <w:sz w:val="26"/>
          <w:szCs w:val="26"/>
        </w:rPr>
        <w:t xml:space="preserve"> капитальным ремонтом </w:t>
      </w:r>
    </w:p>
    <w:p w:rsidR="00E97CE2" w:rsidRDefault="00E97CE2" w:rsidP="00E97CE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муниципальных жилых помещений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proofErr w:type="spellStart"/>
      <w:r>
        <w:rPr>
          <w:sz w:val="26"/>
          <w:szCs w:val="26"/>
        </w:rPr>
        <w:t>Евстафеев</w:t>
      </w:r>
      <w:proofErr w:type="spellEnd"/>
      <w:r>
        <w:rPr>
          <w:sz w:val="26"/>
          <w:szCs w:val="26"/>
        </w:rPr>
        <w:t xml:space="preserve"> Л.Б. - начальник управления имущественных отношений администрации район, председатель комиссии;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Наумушкина Л.В. – заместитель начальника отдела коммунальной инфраструктуры администрации района, заместитель председателя комиссии;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 Неустроева М.В. – ведущий специалист отдела коммунальной инфраструктуры администрации района, секретарь комиссии.</w:t>
      </w:r>
    </w:p>
    <w:p w:rsidR="00E97CE2" w:rsidRDefault="00E97CE2" w:rsidP="00E97C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Члены комиссии:</w:t>
      </w:r>
    </w:p>
    <w:p w:rsidR="00E97CE2" w:rsidRDefault="00E97CE2" w:rsidP="00E97CE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Куликов С.Ю. – директор МУ «Центр материально-технического обеспечения учреждений района»; </w:t>
      </w:r>
    </w:p>
    <w:p w:rsidR="00E97CE2" w:rsidRDefault="00E97CE2" w:rsidP="00E97CE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 Морозова Г.В., заместитель начальника финансового управления администрации района, начальник бюджетного отдела;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proofErr w:type="spellStart"/>
      <w:r>
        <w:rPr>
          <w:sz w:val="26"/>
          <w:szCs w:val="26"/>
        </w:rPr>
        <w:t>Петрушичева</w:t>
      </w:r>
      <w:proofErr w:type="spellEnd"/>
      <w:r>
        <w:rPr>
          <w:sz w:val="26"/>
          <w:szCs w:val="26"/>
        </w:rPr>
        <w:t xml:space="preserve"> Н.С. - консультант отдела коммунальной инфраструктуры администрации района;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 Смирнова Е.А. - заместитель начальника  управления имущественных отношений администрации района, главный архитектор района.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Утвержден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постановлением администрации 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района от 30.07.2018 № 670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(приложение 2)</w:t>
      </w:r>
    </w:p>
    <w:p w:rsidR="00E97CE2" w:rsidRDefault="00E97CE2" w:rsidP="00E97CE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7CE2" w:rsidRDefault="00E97CE2" w:rsidP="00E97CE2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Форма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bookmarkStart w:id="1" w:name="Par123"/>
      <w:bookmarkEnd w:id="1"/>
    </w:p>
    <w:p w:rsidR="00E97CE2" w:rsidRDefault="00E97CE2" w:rsidP="00E97C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УТВЕРЖДАЮ</w:t>
      </w:r>
    </w:p>
    <w:p w:rsidR="00E97CE2" w:rsidRDefault="00E97CE2" w:rsidP="00E97C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_________________________</w:t>
      </w:r>
    </w:p>
    <w:p w:rsidR="00E97CE2" w:rsidRDefault="00E97CE2" w:rsidP="00E97C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_________________________</w:t>
      </w:r>
    </w:p>
    <w:p w:rsidR="00E97CE2" w:rsidRDefault="00E97CE2" w:rsidP="00E97C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«__»______________ 20___ г.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97CE2" w:rsidRDefault="00E97CE2" w:rsidP="00E97CE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</w:t>
      </w:r>
    </w:p>
    <w:p w:rsidR="00E97CE2" w:rsidRDefault="00E97CE2" w:rsidP="00E97CE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приемки </w:t>
      </w:r>
      <w:proofErr w:type="gramStart"/>
      <w:r>
        <w:rPr>
          <w:sz w:val="26"/>
          <w:szCs w:val="26"/>
        </w:rPr>
        <w:t>законченного</w:t>
      </w:r>
      <w:proofErr w:type="gramEnd"/>
      <w:r>
        <w:rPr>
          <w:sz w:val="26"/>
          <w:szCs w:val="26"/>
        </w:rPr>
        <w:t xml:space="preserve"> капитальным ремонтом</w:t>
      </w:r>
    </w:p>
    <w:p w:rsidR="00E97CE2" w:rsidRDefault="00E97CE2" w:rsidP="00E97CE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жилого помещения</w:t>
      </w:r>
    </w:p>
    <w:p w:rsidR="00E97CE2" w:rsidRDefault="00E97CE2" w:rsidP="00E97CE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«__» ___________ 20__ г.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Местонахождение помещения _______________________________________________________________________</w:t>
      </w:r>
    </w:p>
    <w:p w:rsidR="00E97CE2" w:rsidRDefault="00E97CE2" w:rsidP="00E97CE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(полный адрес)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Собственник (наниматель) жилого помещения _________________________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Приемочная комиссия УСТАНОВИЛА: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 Заявителем предъявлено к приемке жилое помещение</w:t>
      </w:r>
    </w:p>
    <w:p w:rsidR="00E97CE2" w:rsidRDefault="00E97CE2" w:rsidP="00E97C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Общая  площадь  жилых помещений  (за  исключением балконов, лоджий, веранд и террас) ______ кв. м после капитального ремонта.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 Капитальный ремонт муниципального жилого  помещения производились в соответствии </w:t>
      </w: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proofErr w:type="gramEnd"/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 от ____________ № ____.</w:t>
      </w:r>
    </w:p>
    <w:p w:rsidR="00E97CE2" w:rsidRDefault="00E97CE2" w:rsidP="00E97CE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(муниципальный правовой акт)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E97CE2" w:rsidRDefault="00E97CE2" w:rsidP="00E97C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 Капитальный ремонт муниципального жилого  помещения осуществлен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End"/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E97CE2" w:rsidRDefault="00E97CE2" w:rsidP="00E97CE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(физическое лицо, организация; основание (</w:t>
      </w:r>
      <w:proofErr w:type="spellStart"/>
      <w:r>
        <w:rPr>
          <w:rFonts w:ascii="Times New Roman" w:hAnsi="Times New Roman" w:cs="Times New Roman"/>
          <w:sz w:val="22"/>
          <w:szCs w:val="22"/>
        </w:rPr>
        <w:t>хозспособ</w:t>
      </w:r>
      <w:proofErr w:type="spellEnd"/>
      <w:r>
        <w:rPr>
          <w:rFonts w:ascii="Times New Roman" w:hAnsi="Times New Roman" w:cs="Times New Roman"/>
          <w:sz w:val="22"/>
          <w:szCs w:val="22"/>
        </w:rPr>
        <w:t>, договор)</w:t>
      </w:r>
      <w:proofErr w:type="gramEnd"/>
    </w:p>
    <w:p w:rsidR="00E97CE2" w:rsidRDefault="00E97CE2" w:rsidP="00E97CE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 Проектная документация разработана  ______________________________.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6"/>
          <w:szCs w:val="26"/>
        </w:rPr>
        <w:t>5. Проектная документация согласована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_______________________________</w:t>
      </w:r>
      <w:proofErr w:type="gramEnd"/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E97CE2" w:rsidRDefault="00E97CE2" w:rsidP="00E97CE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(наименование органа, осуществляющего согласование)</w:t>
      </w:r>
    </w:p>
    <w:p w:rsidR="00E97CE2" w:rsidRDefault="00E97CE2" w:rsidP="00E97C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6.  Капитальный ремонт муниципального жилого  помещения выполнен в соответствии с проектной документацией (не соответствуют проектной документации) _________________________________________________________.</w:t>
      </w:r>
    </w:p>
    <w:p w:rsidR="00E97CE2" w:rsidRDefault="00E97CE2" w:rsidP="00E97CE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(указать отступления от проектной документации)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97CE2" w:rsidRDefault="00E97CE2" w:rsidP="00E97C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7.  Отступления  от  проектной  документации  на капитальный ремонт муниципального жилого  помещения являются допустимыми (недопустимыми).</w:t>
      </w:r>
    </w:p>
    <w:p w:rsidR="00E97CE2" w:rsidRDefault="00E97CE2" w:rsidP="00E97C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РЕШЕНИЕ: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Признать   завершенным   капитальный ремонт муниципального жилого  помещения.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комиссии                      _____________            _____________________ </w:t>
      </w:r>
      <w:r>
        <w:rPr>
          <w:rFonts w:ascii="Times New Roman" w:hAnsi="Times New Roman" w:cs="Times New Roman"/>
        </w:rPr>
        <w:t xml:space="preserve">                       (наименование должности)                                             (подпись)                                (расшифровка подписи)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председателя комиссии _____________           _____________________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должности)                                              (подпись)                               (расшифровка подписи)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                 ______________        ______________________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должности)                                              (подпись)                                (расшифровка подписи)</w:t>
      </w:r>
    </w:p>
    <w:p w:rsidR="00E97CE2" w:rsidRDefault="00E97CE2" w:rsidP="00E97CE2">
      <w:pPr>
        <w:autoSpaceDE w:val="0"/>
        <w:autoSpaceDN w:val="0"/>
        <w:adjustRightInd w:val="0"/>
        <w:jc w:val="both"/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                 ______________        ______________________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должности)                                              (подпись)                                (расшифровка подписи)</w:t>
      </w:r>
    </w:p>
    <w:p w:rsidR="00E97CE2" w:rsidRDefault="00E97CE2" w:rsidP="00E97CE2">
      <w:pPr>
        <w:jc w:val="both"/>
        <w:rPr>
          <w:sz w:val="26"/>
          <w:szCs w:val="26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                 ______________        ______________________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должности)                                              (подпись)                                (расшифровка подписи)</w:t>
      </w:r>
    </w:p>
    <w:p w:rsidR="00E97CE2" w:rsidRDefault="00E97CE2" w:rsidP="00E97CE2">
      <w:pPr>
        <w:jc w:val="both"/>
        <w:rPr>
          <w:sz w:val="26"/>
          <w:szCs w:val="26"/>
        </w:rPr>
      </w:pPr>
    </w:p>
    <w:p w:rsidR="00E97CE2" w:rsidRDefault="00E97CE2" w:rsidP="00E97C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                 ______________        ______________________</w:t>
      </w:r>
    </w:p>
    <w:p w:rsidR="00E97CE2" w:rsidRDefault="00E97CE2" w:rsidP="00E97CE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должности)                                              (подпись)                                (расшифровка подписи)</w:t>
      </w:r>
    </w:p>
    <w:p w:rsidR="00E97CE2" w:rsidRDefault="00E97CE2" w:rsidP="00E97CE2">
      <w:pPr>
        <w:jc w:val="both"/>
        <w:rPr>
          <w:sz w:val="26"/>
          <w:szCs w:val="26"/>
        </w:rPr>
      </w:pPr>
    </w:p>
    <w:p w:rsidR="0094289D" w:rsidRPr="0094289D" w:rsidRDefault="0094289D" w:rsidP="0094289D">
      <w:pPr>
        <w:autoSpaceDN w:val="0"/>
        <w:adjustRightInd w:val="0"/>
        <w:jc w:val="both"/>
        <w:rPr>
          <w:sz w:val="26"/>
          <w:szCs w:val="26"/>
          <w:lang w:eastAsia="ru-RU"/>
        </w:rPr>
      </w:pPr>
    </w:p>
    <w:p w:rsidR="00437A63" w:rsidRPr="0094289D" w:rsidRDefault="00437A63" w:rsidP="00437A63">
      <w:pPr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37A63" w:rsidRPr="0094289D" w:rsidTr="00437A63">
        <w:tc>
          <w:tcPr>
            <w:tcW w:w="4785" w:type="dxa"/>
            <w:hideMark/>
          </w:tcPr>
          <w:p w:rsidR="00437A63" w:rsidRPr="0094289D" w:rsidRDefault="00437A63" w:rsidP="0094289D">
            <w:pPr>
              <w:suppressAutoHyphens/>
              <w:overflowPunct w:val="0"/>
              <w:autoSpaceDE w:val="0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437A63" w:rsidRPr="0094289D" w:rsidRDefault="00437A63">
            <w:pPr>
              <w:suppressAutoHyphens/>
              <w:overflowPunct w:val="0"/>
              <w:autoSpaceDE w:val="0"/>
              <w:rPr>
                <w:sz w:val="26"/>
                <w:szCs w:val="26"/>
              </w:rPr>
            </w:pPr>
          </w:p>
        </w:tc>
      </w:tr>
    </w:tbl>
    <w:p w:rsidR="00A45D84" w:rsidRDefault="00A45D84" w:rsidP="00A45D84">
      <w:pPr>
        <w:jc w:val="both"/>
        <w:rPr>
          <w:sz w:val="26"/>
          <w:szCs w:val="26"/>
        </w:rPr>
      </w:pPr>
    </w:p>
    <w:p w:rsidR="00582DFA" w:rsidRDefault="00582DFA" w:rsidP="00A45D84">
      <w:pPr>
        <w:jc w:val="both"/>
        <w:rPr>
          <w:sz w:val="26"/>
          <w:szCs w:val="26"/>
        </w:rPr>
      </w:pPr>
    </w:p>
    <w:p w:rsidR="00582DFA" w:rsidRDefault="00582DFA" w:rsidP="00A45D84">
      <w:pPr>
        <w:jc w:val="both"/>
        <w:rPr>
          <w:sz w:val="26"/>
          <w:szCs w:val="26"/>
        </w:rPr>
      </w:pPr>
    </w:p>
    <w:p w:rsidR="00A45D84" w:rsidRDefault="00A45D84" w:rsidP="00A45D84">
      <w:pPr>
        <w:jc w:val="both"/>
        <w:rPr>
          <w:sz w:val="26"/>
          <w:szCs w:val="26"/>
        </w:rPr>
      </w:pPr>
    </w:p>
    <w:p w:rsidR="00A45D84" w:rsidRDefault="00A45D84" w:rsidP="00A45D84">
      <w:pPr>
        <w:jc w:val="both"/>
        <w:rPr>
          <w:sz w:val="26"/>
          <w:szCs w:val="26"/>
        </w:rPr>
      </w:pPr>
    </w:p>
    <w:p w:rsidR="00482FFF" w:rsidRDefault="00482FFF" w:rsidP="00482FFF">
      <w:pPr>
        <w:pStyle w:val="2"/>
        <w:jc w:val="center"/>
        <w:rPr>
          <w:sz w:val="26"/>
          <w:szCs w:val="26"/>
        </w:rPr>
      </w:pPr>
    </w:p>
    <w:sectPr w:rsidR="00482FF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339"/>
    <w:rsid w:val="000006DB"/>
    <w:rsid w:val="00024339"/>
    <w:rsid w:val="000E6B78"/>
    <w:rsid w:val="00102D8E"/>
    <w:rsid w:val="00130FCC"/>
    <w:rsid w:val="00131860"/>
    <w:rsid w:val="001461DB"/>
    <w:rsid w:val="0015002D"/>
    <w:rsid w:val="001514E5"/>
    <w:rsid w:val="001F7D30"/>
    <w:rsid w:val="002A1AEB"/>
    <w:rsid w:val="00335D85"/>
    <w:rsid w:val="00346F48"/>
    <w:rsid w:val="0035759D"/>
    <w:rsid w:val="003C11AC"/>
    <w:rsid w:val="003F1748"/>
    <w:rsid w:val="003F47C7"/>
    <w:rsid w:val="00437A63"/>
    <w:rsid w:val="00482FFF"/>
    <w:rsid w:val="00522A08"/>
    <w:rsid w:val="00582DFA"/>
    <w:rsid w:val="005C22BA"/>
    <w:rsid w:val="005E2FC8"/>
    <w:rsid w:val="00633A22"/>
    <w:rsid w:val="006D3565"/>
    <w:rsid w:val="00714AB9"/>
    <w:rsid w:val="00780779"/>
    <w:rsid w:val="007C04B6"/>
    <w:rsid w:val="007C3742"/>
    <w:rsid w:val="0094289D"/>
    <w:rsid w:val="00953EA7"/>
    <w:rsid w:val="00994E6B"/>
    <w:rsid w:val="009B3FD3"/>
    <w:rsid w:val="00A45D84"/>
    <w:rsid w:val="00B079E1"/>
    <w:rsid w:val="00B3133A"/>
    <w:rsid w:val="00BA7511"/>
    <w:rsid w:val="00BB38A0"/>
    <w:rsid w:val="00D67E83"/>
    <w:rsid w:val="00DF3807"/>
    <w:rsid w:val="00DF74CC"/>
    <w:rsid w:val="00E22F8B"/>
    <w:rsid w:val="00E50918"/>
    <w:rsid w:val="00E97CE2"/>
    <w:rsid w:val="00EB6A9D"/>
    <w:rsid w:val="00FB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339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semiHidden/>
    <w:unhideWhenUsed/>
    <w:rsid w:val="00482FFF"/>
    <w:rPr>
      <w:spacing w:val="-5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82FFF"/>
    <w:pPr>
      <w:ind w:left="-75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82F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37A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97CE2"/>
    <w:pPr>
      <w:autoSpaceDE w:val="0"/>
      <w:autoSpaceDN w:val="0"/>
      <w:adjustRightInd w:val="0"/>
      <w:jc w:val="left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2018-07-30T12:24:00Z</cp:lastPrinted>
  <dcterms:created xsi:type="dcterms:W3CDTF">2018-07-30T12:10:00Z</dcterms:created>
  <dcterms:modified xsi:type="dcterms:W3CDTF">2018-07-30T12:25:00Z</dcterms:modified>
</cp:coreProperties>
</file>