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53" w:rsidRPr="00C223C5" w:rsidRDefault="00014953" w:rsidP="00014953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014953" w:rsidRPr="00C223C5" w:rsidRDefault="00014953" w:rsidP="000149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014953" w:rsidRPr="00C223C5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014953" w:rsidRPr="00C223C5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014953" w:rsidRPr="00C223C5" w:rsidRDefault="00014953" w:rsidP="00014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4953" w:rsidRPr="00C223C5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14953" w:rsidRPr="00C223C5" w:rsidRDefault="00014953" w:rsidP="00014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014953" w:rsidRPr="00C223C5" w:rsidRDefault="00014953" w:rsidP="000149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</w:t>
      </w:r>
      <w:r w:rsidRPr="00D75DA0"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014953" w:rsidRPr="00C223C5" w:rsidRDefault="00014953" w:rsidP="0001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9 июня 2023 года </w:t>
      </w:r>
    </w:p>
    <w:p w:rsidR="00014953" w:rsidRPr="002420BD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14953" w:rsidRPr="00C223C5" w:rsidRDefault="00014953" w:rsidP="00014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014953" w:rsidRPr="00C223C5" w:rsidRDefault="00014953" w:rsidP="00014953">
      <w:pPr>
        <w:tabs>
          <w:tab w:val="left" w:pos="80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014953" w:rsidRDefault="00014953" w:rsidP="00014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3C28">
        <w:rPr>
          <w:rFonts w:ascii="Times New Roman" w:hAnsi="Times New Roman" w:cs="Times New Roman"/>
          <w:sz w:val="26"/>
          <w:szCs w:val="26"/>
        </w:rPr>
        <w:t>, утвержденную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 от 9 июня 2023 года № 935 «Об утверждении муниципальной программы «</w:t>
      </w:r>
      <w:r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7C3C2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14953" w:rsidRDefault="00014953" w:rsidP="0001495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 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014953" w:rsidRPr="009E2ECA" w:rsidRDefault="00014953" w:rsidP="00014953">
      <w:pPr>
        <w:spacing w:after="0"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014953" w:rsidRPr="009E2ECA" w:rsidTr="00BA0215">
        <w:tc>
          <w:tcPr>
            <w:tcW w:w="1985" w:type="dxa"/>
          </w:tcPr>
          <w:p w:rsidR="00014953" w:rsidRPr="005C6FEB" w:rsidRDefault="00014953" w:rsidP="0001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014953" w:rsidRPr="005C6FEB" w:rsidRDefault="00014953" w:rsidP="0001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014953" w:rsidRPr="005C6FEB" w:rsidRDefault="00014953" w:rsidP="0001495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1044,0 тыс. руб., за счет</w:t>
            </w:r>
          </w:p>
          <w:p w:rsidR="00014953" w:rsidRDefault="00014953" w:rsidP="0001495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1044,0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744,0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014953" w:rsidRPr="005C6FEB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014953" w:rsidRPr="00A22C21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014953" w:rsidRDefault="00014953" w:rsidP="0001495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абзаце 2 раздела 5 муниципальной программы цифр</w:t>
      </w:r>
      <w:r w:rsidRPr="00014953">
        <w:rPr>
          <w:sz w:val="26"/>
          <w:szCs w:val="26"/>
        </w:rPr>
        <w:t>ы</w:t>
      </w:r>
      <w:r>
        <w:rPr>
          <w:sz w:val="26"/>
          <w:szCs w:val="26"/>
        </w:rPr>
        <w:t xml:space="preserve"> «1200,0» заменить цифрами «1044,0».</w:t>
      </w:r>
    </w:p>
    <w:p w:rsidR="00014953" w:rsidRDefault="00014953" w:rsidP="00014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22C4">
        <w:rPr>
          <w:rFonts w:ascii="Times New Roman" w:hAnsi="Times New Roman" w:cs="Times New Roman"/>
          <w:sz w:val="26"/>
          <w:szCs w:val="26"/>
        </w:rPr>
        <w:t>1.3.</w:t>
      </w:r>
      <w:r w:rsidRPr="00624F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1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1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14953" w:rsidRDefault="00014953" w:rsidP="00014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1.4. Приложение 4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2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14953" w:rsidRPr="003322C4" w:rsidRDefault="00014953" w:rsidP="00014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1.5. Приложение 5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14953" w:rsidRPr="00C223C5" w:rsidRDefault="00014953" w:rsidP="0001495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23C5">
        <w:rPr>
          <w:sz w:val="26"/>
          <w:szCs w:val="26"/>
        </w:rPr>
        <w:t xml:space="preserve">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Pr="00C223C5">
        <w:rPr>
          <w:sz w:val="26"/>
          <w:szCs w:val="26"/>
        </w:rPr>
        <w:t>со дня его официально</w:t>
      </w:r>
      <w:r>
        <w:rPr>
          <w:sz w:val="26"/>
          <w:szCs w:val="26"/>
        </w:rPr>
        <w:t>го опубликования</w:t>
      </w:r>
      <w:r w:rsidRPr="00C223C5">
        <w:rPr>
          <w:sz w:val="26"/>
          <w:szCs w:val="26"/>
        </w:rPr>
        <w:t>.</w:t>
      </w:r>
    </w:p>
    <w:p w:rsidR="00014953" w:rsidRPr="00C223C5" w:rsidRDefault="00014953" w:rsidP="0001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    И.В. Быков</w:t>
      </w:r>
    </w:p>
    <w:p w:rsidR="00014953" w:rsidRPr="00C223C5" w:rsidRDefault="00014953" w:rsidP="0001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14953" w:rsidRPr="00C223C5" w:rsidSect="00BA0215">
          <w:headerReference w:type="default" r:id="rId7"/>
          <w:footerReference w:type="default" r:id="rId8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014953" w:rsidRPr="00354433" w:rsidRDefault="00014953" w:rsidP="0001495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014953" w:rsidRPr="00354433" w:rsidRDefault="00014953" w:rsidP="0001495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014953" w:rsidRPr="00354433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014953" w:rsidRPr="00907131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433"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4953" w:rsidRPr="008B3280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bookmarkStart w:id="0" w:name="Par9123"/>
      <w:bookmarkStart w:id="1" w:name="Par499"/>
      <w:bookmarkEnd w:id="0"/>
      <w:bookmarkEnd w:id="1"/>
    </w:p>
    <w:p w:rsidR="00014953" w:rsidRDefault="00014953" w:rsidP="0001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014953" w:rsidRDefault="00014953" w:rsidP="0001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о целевых показателях (индикаторах) </w:t>
      </w:r>
    </w:p>
    <w:p w:rsidR="00014953" w:rsidRDefault="00014953" w:rsidP="0001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014953" w:rsidRPr="00CE29A4" w:rsidRDefault="00014953" w:rsidP="0001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114"/>
        <w:gridCol w:w="2842"/>
        <w:gridCol w:w="272"/>
        <w:gridCol w:w="992"/>
        <w:gridCol w:w="1134"/>
        <w:gridCol w:w="6"/>
        <w:gridCol w:w="1281"/>
        <w:gridCol w:w="1134"/>
        <w:gridCol w:w="1134"/>
        <w:gridCol w:w="981"/>
        <w:gridCol w:w="1130"/>
        <w:gridCol w:w="170"/>
      </w:tblGrid>
      <w:tr w:rsidR="00014953" w:rsidTr="00BA021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014953" w:rsidTr="00BA021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014953" w:rsidTr="00BA0215">
        <w:trPr>
          <w:gridAfter w:val="1"/>
          <w:wAfter w:w="170" w:type="dxa"/>
          <w:trHeight w:val="57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14953" w:rsidTr="00BA021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tabs>
                <w:tab w:val="left" w:pos="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953" w:rsidTr="00BA0215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BA645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014953" w:rsidTr="00BA0215">
        <w:trPr>
          <w:gridAfter w:val="1"/>
          <w:wAfter w:w="170" w:type="dxa"/>
          <w:trHeight w:val="1825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014953" w:rsidRPr="00945BE4" w:rsidRDefault="00014953" w:rsidP="000149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953" w:rsidTr="00BA0215">
        <w:trPr>
          <w:trHeight w:val="751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181E02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515CC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515CC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515CC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25298" w:rsidRDefault="00014953" w:rsidP="0001495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25298" w:rsidRDefault="00014953" w:rsidP="0001495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25298" w:rsidRDefault="00014953" w:rsidP="0001495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" w:type="dxa"/>
            <w:vAlign w:val="center"/>
          </w:tcPr>
          <w:p w:rsidR="00014953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14953" w:rsidTr="00BA0215">
        <w:trPr>
          <w:trHeight w:val="751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7C40F0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8C6B5E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spacing w:after="0" w:line="240" w:lineRule="auto"/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spacing w:after="0" w:line="240" w:lineRule="auto"/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spacing w:after="0" w:line="240" w:lineRule="auto"/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" w:type="dxa"/>
            <w:vAlign w:val="center"/>
          </w:tcPr>
          <w:p w:rsidR="00014953" w:rsidRDefault="00014953" w:rsidP="00014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14953" w:rsidRPr="00A63E1E" w:rsidRDefault="00014953" w:rsidP="00014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14953" w:rsidTr="00BA0215">
        <w:trPr>
          <w:trHeight w:val="70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C40F0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FE4AE3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C6B5E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014953" w:rsidRDefault="00014953" w:rsidP="00014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14953" w:rsidRDefault="00014953" w:rsidP="00014953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014953" w:rsidRPr="008B3280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Pr="00354433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2</w:t>
      </w:r>
    </w:p>
    <w:p w:rsidR="00014953" w:rsidRPr="00354433" w:rsidRDefault="00014953" w:rsidP="0001495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014953" w:rsidRPr="003322C4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tbl>
      <w:tblPr>
        <w:tblStyle w:val="ac"/>
        <w:tblW w:w="7938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014953" w:rsidTr="00BA0215">
        <w:tc>
          <w:tcPr>
            <w:tcW w:w="7938" w:type="dxa"/>
          </w:tcPr>
          <w:p w:rsidR="00014953" w:rsidRDefault="00014953" w:rsidP="00014953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4953" w:rsidRPr="00907131" w:rsidRDefault="00014953" w:rsidP="00014953">
            <w:pPr>
              <w:ind w:left="-392" w:firstLine="39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54433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07131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014953" w:rsidRDefault="00014953" w:rsidP="000149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014953" w:rsidRDefault="00014953" w:rsidP="000149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твердых коммунальных отходов на территории </w:t>
            </w:r>
            <w:proofErr w:type="spellStart"/>
            <w:r w:rsidRPr="00BD3C52">
              <w:rPr>
                <w:rFonts w:ascii="Times New Roman" w:hAnsi="Times New Roman"/>
                <w:sz w:val="26"/>
                <w:szCs w:val="26"/>
              </w:rPr>
              <w:t>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4953" w:rsidRPr="00907131" w:rsidRDefault="00014953" w:rsidP="000149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14953" w:rsidRDefault="00014953" w:rsidP="00014953">
            <w:pPr>
              <w:jc w:val="left"/>
              <w:rPr>
                <w:sz w:val="24"/>
                <w:szCs w:val="24"/>
              </w:rPr>
            </w:pPr>
          </w:p>
        </w:tc>
      </w:tr>
    </w:tbl>
    <w:p w:rsidR="00014953" w:rsidRPr="003E7948" w:rsidRDefault="00014953" w:rsidP="00014953">
      <w:pPr>
        <w:spacing w:after="0" w:line="240" w:lineRule="auto"/>
        <w:jc w:val="right"/>
      </w:pPr>
      <w:r>
        <w:t xml:space="preserve">            Форма</w:t>
      </w:r>
    </w:p>
    <w:p w:rsidR="00014953" w:rsidRDefault="00014953" w:rsidP="00014953">
      <w:pPr>
        <w:pStyle w:val="a8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014953" w:rsidRDefault="00014953" w:rsidP="00014953">
      <w:pPr>
        <w:pStyle w:val="a8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014953" w:rsidRPr="00626B11" w:rsidRDefault="00014953" w:rsidP="00014953">
      <w:pPr>
        <w:pStyle w:val="a8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7"/>
        <w:gridCol w:w="3969"/>
        <w:gridCol w:w="1275"/>
        <w:gridCol w:w="1276"/>
        <w:gridCol w:w="1134"/>
        <w:gridCol w:w="1134"/>
        <w:gridCol w:w="1276"/>
        <w:gridCol w:w="1701"/>
      </w:tblGrid>
      <w:tr w:rsidR="00014953" w:rsidRPr="00377E5F" w:rsidTr="00014953">
        <w:trPr>
          <w:trHeight w:val="479"/>
        </w:trPr>
        <w:tc>
          <w:tcPr>
            <w:tcW w:w="710" w:type="dxa"/>
            <w:vMerge w:val="restart"/>
          </w:tcPr>
          <w:p w:rsidR="00014953" w:rsidRDefault="00014953" w:rsidP="00014953">
            <w:pPr>
              <w:pStyle w:val="TableParagraph"/>
              <w:ind w:left="62" w:righ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014953" w:rsidRPr="00014953" w:rsidRDefault="00014953" w:rsidP="00014953">
            <w:pPr>
              <w:pStyle w:val="TableParagraph"/>
              <w:ind w:left="62" w:right="15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14953" w:rsidRPr="00377E5F" w:rsidRDefault="00014953" w:rsidP="00014953">
            <w:pPr>
              <w:pStyle w:val="TableParagraph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969" w:type="dxa"/>
            <w:vMerge w:val="restart"/>
          </w:tcPr>
          <w:p w:rsidR="00014953" w:rsidRPr="00377E5F" w:rsidRDefault="00014953" w:rsidP="00014953">
            <w:pPr>
              <w:pStyle w:val="TableParagraph"/>
              <w:ind w:left="61" w:right="265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Источник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финансового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proofErr w:type="spellEnd"/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7796" w:type="dxa"/>
            <w:gridSpan w:val="6"/>
          </w:tcPr>
          <w:p w:rsidR="00014953" w:rsidRPr="00377E5F" w:rsidRDefault="00014953" w:rsidP="00014953">
            <w:pPr>
              <w:pStyle w:val="TableParagraph"/>
              <w:ind w:left="2801" w:right="2431"/>
              <w:jc w:val="center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Расходы</w:t>
            </w:r>
            <w:proofErr w:type="spellEnd"/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014953" w:rsidTr="00BA0215">
        <w:trPr>
          <w:trHeight w:val="710"/>
        </w:trPr>
        <w:tc>
          <w:tcPr>
            <w:tcW w:w="710" w:type="dxa"/>
            <w:vMerge/>
          </w:tcPr>
          <w:p w:rsidR="00014953" w:rsidRPr="000F08F1" w:rsidRDefault="00014953" w:rsidP="0001495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0F08F1" w:rsidRDefault="00014953" w:rsidP="00014953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014953" w:rsidRPr="000F08F1" w:rsidRDefault="00014953" w:rsidP="0001495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014953" w:rsidRPr="00377E5F" w:rsidRDefault="00014953" w:rsidP="00014953">
            <w:pPr>
              <w:pStyle w:val="TableParagraph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014953" w:rsidRPr="00377E5F" w:rsidRDefault="00014953" w:rsidP="00014953">
            <w:pPr>
              <w:pStyle w:val="TableParagraph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014953" w:rsidRPr="00377E5F" w:rsidRDefault="00014953" w:rsidP="00014953">
            <w:pPr>
              <w:pStyle w:val="TableParagraph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014953" w:rsidRPr="00377E5F" w:rsidRDefault="00014953" w:rsidP="00014953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014953" w:rsidRPr="00377E5F" w:rsidRDefault="00014953" w:rsidP="00014953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1701" w:type="dxa"/>
            <w:vAlign w:val="center"/>
          </w:tcPr>
          <w:p w:rsidR="00014953" w:rsidRPr="00377E5F" w:rsidRDefault="00014953" w:rsidP="00014953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всего</w:t>
            </w:r>
            <w:proofErr w:type="spellEnd"/>
          </w:p>
          <w:p w:rsidR="00014953" w:rsidRPr="00377E5F" w:rsidRDefault="00014953" w:rsidP="00014953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за</w:t>
            </w:r>
            <w:proofErr w:type="spellEnd"/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Pr="00377E5F">
              <w:rPr>
                <w:sz w:val="24"/>
                <w:szCs w:val="24"/>
              </w:rPr>
              <w:t>годы</w:t>
            </w:r>
            <w:proofErr w:type="spellEnd"/>
          </w:p>
        </w:tc>
      </w:tr>
      <w:tr w:rsidR="00014953" w:rsidTr="00014953">
        <w:trPr>
          <w:trHeight w:val="227"/>
        </w:trPr>
        <w:tc>
          <w:tcPr>
            <w:tcW w:w="710" w:type="dxa"/>
          </w:tcPr>
          <w:p w:rsidR="00014953" w:rsidRPr="00014953" w:rsidRDefault="00014953" w:rsidP="00014953">
            <w:pPr>
              <w:pStyle w:val="TableParagraph"/>
              <w:ind w:left="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014953" w:rsidRPr="00014953" w:rsidRDefault="00014953" w:rsidP="00014953">
            <w:pPr>
              <w:pStyle w:val="TableParagraph"/>
              <w:ind w:left="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</w:tcPr>
          <w:p w:rsidR="00014953" w:rsidRPr="00014953" w:rsidRDefault="00014953" w:rsidP="00014953">
            <w:pPr>
              <w:pStyle w:val="TableParagraph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014953" w:rsidRPr="00014953" w:rsidRDefault="00014953" w:rsidP="00014953">
            <w:pPr>
              <w:pStyle w:val="TableParagraph"/>
              <w:ind w:left="1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014953" w:rsidRPr="00014953" w:rsidRDefault="00014953" w:rsidP="00014953">
            <w:pPr>
              <w:pStyle w:val="TableParagraph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014953" w:rsidRPr="00014953" w:rsidRDefault="00014953" w:rsidP="00014953">
            <w:pPr>
              <w:pStyle w:val="TableParagraph"/>
              <w:ind w:left="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014953" w:rsidRPr="00014953" w:rsidRDefault="00014953" w:rsidP="00014953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014953" w:rsidRPr="00014953" w:rsidRDefault="00014953" w:rsidP="00014953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14953" w:rsidTr="00014953">
        <w:trPr>
          <w:trHeight w:val="479"/>
        </w:trPr>
        <w:tc>
          <w:tcPr>
            <w:tcW w:w="710" w:type="dxa"/>
            <w:vMerge w:val="restart"/>
          </w:tcPr>
          <w:p w:rsidR="00014953" w:rsidRPr="00014953" w:rsidRDefault="00014953" w:rsidP="00014953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7" w:type="dxa"/>
            <w:vMerge w:val="restart"/>
          </w:tcPr>
          <w:p w:rsidR="00014953" w:rsidRDefault="00014953" w:rsidP="00014953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014953" w:rsidRPr="009B0282" w:rsidRDefault="00014953" w:rsidP="00014953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275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Tr="00BA0215">
        <w:trPr>
          <w:trHeight w:val="573"/>
        </w:trPr>
        <w:tc>
          <w:tcPr>
            <w:tcW w:w="710" w:type="dxa"/>
            <w:vMerge/>
          </w:tcPr>
          <w:p w:rsidR="00014953" w:rsidRPr="00014953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275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Tr="00BA0215">
        <w:trPr>
          <w:trHeight w:val="655"/>
        </w:trPr>
        <w:tc>
          <w:tcPr>
            <w:tcW w:w="710" w:type="dxa"/>
            <w:vMerge/>
          </w:tcPr>
          <w:p w:rsidR="00014953" w:rsidRPr="00014953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BA0215">
        <w:trPr>
          <w:trHeight w:val="565"/>
        </w:trPr>
        <w:tc>
          <w:tcPr>
            <w:tcW w:w="710" w:type="dxa"/>
            <w:vMerge/>
          </w:tcPr>
          <w:p w:rsidR="00014953" w:rsidRPr="009D0C9C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9D0C9C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BA0215">
        <w:trPr>
          <w:trHeight w:val="1031"/>
        </w:trPr>
        <w:tc>
          <w:tcPr>
            <w:tcW w:w="710" w:type="dxa"/>
            <w:vMerge/>
          </w:tcPr>
          <w:p w:rsidR="00014953" w:rsidRPr="009D0C9C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9D0C9C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014953" w:rsidRDefault="00014953" w:rsidP="00014953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014953" w:rsidRPr="006D5C61" w:rsidRDefault="00014953" w:rsidP="00014953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014953">
        <w:trPr>
          <w:trHeight w:val="556"/>
        </w:trPr>
        <w:tc>
          <w:tcPr>
            <w:tcW w:w="710" w:type="dxa"/>
            <w:vMerge w:val="restart"/>
          </w:tcPr>
          <w:p w:rsidR="00014953" w:rsidRPr="00014953" w:rsidRDefault="00014953" w:rsidP="00014953">
            <w:pPr>
              <w:pStyle w:val="TableParagraph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:rsidR="00014953" w:rsidRPr="005C30B4" w:rsidRDefault="00014953" w:rsidP="00014953">
            <w:pPr>
              <w:pStyle w:val="TableParagraph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имущественных отношений администрации округа</w:t>
            </w: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275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Tr="00BA0215">
        <w:trPr>
          <w:trHeight w:val="757"/>
        </w:trPr>
        <w:tc>
          <w:tcPr>
            <w:tcW w:w="710" w:type="dxa"/>
            <w:vMerge/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014953" w:rsidRPr="00F35AB2" w:rsidRDefault="00014953" w:rsidP="00014953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Tr="00BA0215">
        <w:trPr>
          <w:trHeight w:val="496"/>
        </w:trPr>
        <w:tc>
          <w:tcPr>
            <w:tcW w:w="710" w:type="dxa"/>
            <w:vMerge/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BA0215">
        <w:trPr>
          <w:trHeight w:val="545"/>
        </w:trPr>
        <w:tc>
          <w:tcPr>
            <w:tcW w:w="710" w:type="dxa"/>
            <w:vMerge/>
          </w:tcPr>
          <w:p w:rsidR="00014953" w:rsidRPr="006D5C61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6D5C61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BA0215">
        <w:trPr>
          <w:trHeight w:val="1031"/>
        </w:trPr>
        <w:tc>
          <w:tcPr>
            <w:tcW w:w="710" w:type="dxa"/>
            <w:vMerge/>
          </w:tcPr>
          <w:p w:rsidR="00014953" w:rsidRPr="009B0282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9B0282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014953" w:rsidRPr="004871FF" w:rsidRDefault="00014953" w:rsidP="00014953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</w:tbl>
    <w:p w:rsidR="00014953" w:rsidRPr="00626B11" w:rsidRDefault="00014953" w:rsidP="00014953">
      <w:pPr>
        <w:pStyle w:val="a8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014953" w:rsidRPr="00626B11" w:rsidRDefault="00014953" w:rsidP="00014953">
      <w:pPr>
        <w:pStyle w:val="a8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014953" w:rsidRPr="00626B11" w:rsidRDefault="00014953" w:rsidP="00014953">
      <w:pPr>
        <w:pStyle w:val="a8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Pr="00C223C5" w:rsidRDefault="00014953" w:rsidP="00014953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  <w:sectPr w:rsidR="00014953" w:rsidRPr="00C223C5" w:rsidSect="00BA0215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014953" w:rsidRPr="00354433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Приложение 3</w:t>
      </w:r>
    </w:p>
    <w:p w:rsidR="00014953" w:rsidRPr="00354433" w:rsidRDefault="00014953" w:rsidP="0001495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014953" w:rsidRPr="003322C4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Pr="00907131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4953" w:rsidRDefault="00014953" w:rsidP="0001495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014953" w:rsidRDefault="00014953" w:rsidP="00014953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14953" w:rsidTr="00BA0215">
        <w:tc>
          <w:tcPr>
            <w:tcW w:w="4678" w:type="dxa"/>
          </w:tcPr>
          <w:p w:rsidR="00014953" w:rsidRPr="00017D32" w:rsidRDefault="00014953" w:rsidP="00014953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014953" w:rsidRPr="00DC6B87" w:rsidRDefault="00014953" w:rsidP="00014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014953" w:rsidRPr="00DC6B87" w:rsidRDefault="00014953" w:rsidP="00014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014953" w:rsidRPr="00DC6B87" w:rsidRDefault="00014953" w:rsidP="00014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014953" w:rsidRPr="00DC6B87" w:rsidRDefault="00014953" w:rsidP="00014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014953" w:rsidRPr="00DC6B87" w:rsidTr="00BA0215">
        <w:tc>
          <w:tcPr>
            <w:tcW w:w="161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14953" w:rsidRPr="00DC6B87" w:rsidTr="00BA0215">
        <w:tc>
          <w:tcPr>
            <w:tcW w:w="161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4953" w:rsidRPr="00DC6B87" w:rsidTr="00BA0215">
        <w:tc>
          <w:tcPr>
            <w:tcW w:w="161" w:type="pct"/>
            <w:vMerge w:val="restar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215" w:rsidRPr="00DC6B87" w:rsidRDefault="00BA0215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законодатель-ства</w:t>
            </w:r>
            <w:proofErr w:type="spellEnd"/>
          </w:p>
        </w:tc>
        <w:tc>
          <w:tcPr>
            <w:tcW w:w="580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BA0215" w:rsidP="00BA0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обственные доходы бюджета округа</w:t>
            </w:r>
          </w:p>
        </w:tc>
        <w:tc>
          <w:tcPr>
            <w:tcW w:w="338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BA0215" w:rsidP="00BA0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федерального бюджета</w:t>
            </w:r>
            <w:proofErr w:type="gramStart"/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021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BA0215" w:rsidP="00BA0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Су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бвенции и субсидии областного 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021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rPr>
          <w:trHeight w:val="1497"/>
        </w:trPr>
        <w:tc>
          <w:tcPr>
            <w:tcW w:w="161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BA0215" w:rsidP="00BA0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Б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 государственных внебюджетных фондов, физических и юридических лиц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021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c>
          <w:tcPr>
            <w:tcW w:w="161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014953" w:rsidRPr="00DC6B87" w:rsidRDefault="00014953" w:rsidP="0001495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DC6B87" w:rsidTr="00BA0215">
        <w:trPr>
          <w:trHeight w:val="248"/>
        </w:trPr>
        <w:tc>
          <w:tcPr>
            <w:tcW w:w="161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обственные доходы бюджета округа</w:t>
            </w:r>
          </w:p>
        </w:tc>
        <w:tc>
          <w:tcPr>
            <w:tcW w:w="338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федерального бюджета</w:t>
            </w:r>
            <w:proofErr w:type="gramStart"/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rPr>
          <w:trHeight w:val="425"/>
        </w:trPr>
        <w:tc>
          <w:tcPr>
            <w:tcW w:w="161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областного бюджета</w:t>
            </w:r>
            <w:proofErr w:type="gramStart"/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014953" w:rsidRPr="00DC6B87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Б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 государственных внебюджетных фондов, физических и юридических лиц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491F2A" w:rsidTr="00BA0215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014953" w:rsidRPr="00DC6B87" w:rsidRDefault="00075D04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 «Центр материально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обеспечения учреждений 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491F2A" w:rsidTr="00BA021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DC6B87" w:rsidRDefault="00075D04" w:rsidP="00075D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7A77FA" w:rsidTr="00BA021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E333A3" w:rsidRDefault="00075D04" w:rsidP="0001495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федерального бюджета</w:t>
            </w:r>
            <w:proofErr w:type="gramStart"/>
            <w:r w:rsidR="000149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7A77FA" w:rsidTr="00BA0215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E333A3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областного бюджета</w:t>
            </w:r>
            <w:proofErr w:type="gramStart"/>
            <w:r w:rsidR="000149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7A77FA" w:rsidTr="00BA0215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E333A3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Б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 государственных внебюджетных фондов, физических и юридических лиц</w:t>
            </w:r>
            <w:r w:rsidR="000149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014953" w:rsidRPr="00E333A3" w:rsidRDefault="00014953" w:rsidP="000149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014953" w:rsidRPr="00E333A3" w:rsidRDefault="00014953" w:rsidP="000149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E333A3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014953" w:rsidRPr="00E333A3" w:rsidRDefault="00014953" w:rsidP="000149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014953" w:rsidRPr="00AA4FA3" w:rsidRDefault="00014953" w:rsidP="000149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014953" w:rsidRPr="008E38CD" w:rsidRDefault="00014953" w:rsidP="00014953">
      <w:pPr>
        <w:pStyle w:val="ConsPlusNormal"/>
        <w:rPr>
          <w:rFonts w:ascii="Times New Roman" w:hAnsi="Times New Roman" w:cs="Times New Roman"/>
        </w:rPr>
      </w:pPr>
    </w:p>
    <w:p w:rsidR="00EF6436" w:rsidRPr="00D75DA0" w:rsidRDefault="00EF6436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  <w:sectPr w:rsidR="00BF6CCC" w:rsidRPr="00D75DA0" w:rsidSect="00BA0215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6CCC" w:rsidRPr="00104E5C" w:rsidRDefault="00BF6CCC" w:rsidP="00014953">
      <w:pPr>
        <w:spacing w:after="0" w:line="240" w:lineRule="auto"/>
      </w:pPr>
    </w:p>
    <w:sectPr w:rsidR="00BF6CCC" w:rsidRPr="00104E5C" w:rsidSect="00BA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68" w:rsidRDefault="00644768" w:rsidP="00ED2368">
      <w:pPr>
        <w:spacing w:after="0" w:line="240" w:lineRule="auto"/>
      </w:pPr>
      <w:r>
        <w:separator/>
      </w:r>
    </w:p>
  </w:endnote>
  <w:endnote w:type="continuationSeparator" w:id="0">
    <w:p w:rsidR="00644768" w:rsidRDefault="00644768" w:rsidP="00ED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>
    <w:pPr>
      <w:pStyle w:val="a5"/>
      <w:jc w:val="right"/>
    </w:pPr>
  </w:p>
  <w:p w:rsidR="00BA0215" w:rsidRDefault="00BA02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4204AB" w:rsidP="00BA0215">
    <w:pPr>
      <w:pStyle w:val="a5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10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 w:rsidP="00BA0215">
    <w:pPr>
      <w:pStyle w:val="a5"/>
      <w:jc w:val="center"/>
    </w:pPr>
  </w:p>
  <w:p w:rsidR="00BA0215" w:rsidRDefault="00BA0215" w:rsidP="00BA0215">
    <w:pPr>
      <w:pStyle w:val="a5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4204AB" w:rsidP="00BA0215">
    <w:pPr>
      <w:pStyle w:val="a5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10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 w:rsidP="00BA0215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68" w:rsidRDefault="00644768" w:rsidP="00ED2368">
      <w:pPr>
        <w:spacing w:after="0" w:line="240" w:lineRule="auto"/>
      </w:pPr>
      <w:r>
        <w:separator/>
      </w:r>
    </w:p>
  </w:footnote>
  <w:footnote w:type="continuationSeparator" w:id="0">
    <w:p w:rsidR="00644768" w:rsidRDefault="00644768" w:rsidP="00ED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4204AB" w:rsidP="00BA0215">
    <w:pPr>
      <w:pStyle w:val="aa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37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4204AB" w:rsidP="00BA0215">
    <w:pPr>
      <w:pStyle w:val="aa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37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68" w:rsidRDefault="00ED2368">
    <w:pPr>
      <w:pStyle w:val="aa"/>
      <w:jc w:val="center"/>
    </w:pPr>
  </w:p>
  <w:p w:rsidR="00BA0215" w:rsidRDefault="00BA021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953"/>
    <w:rsid w:val="00014953"/>
    <w:rsid w:val="00075D04"/>
    <w:rsid w:val="00104E5C"/>
    <w:rsid w:val="004177DA"/>
    <w:rsid w:val="004204AB"/>
    <w:rsid w:val="00587B46"/>
    <w:rsid w:val="00644768"/>
    <w:rsid w:val="00BA0215"/>
    <w:rsid w:val="00BF6CCC"/>
    <w:rsid w:val="00D75DA0"/>
    <w:rsid w:val="00ED2368"/>
    <w:rsid w:val="00EF6436"/>
    <w:rsid w:val="00F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14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1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14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01495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01495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rsid w:val="0001495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014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semiHidden/>
    <w:rsid w:val="00014953"/>
  </w:style>
  <w:style w:type="paragraph" w:styleId="aa">
    <w:name w:val="header"/>
    <w:basedOn w:val="a"/>
    <w:link w:val="ab"/>
    <w:uiPriority w:val="99"/>
    <w:rsid w:val="00014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1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49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c">
    <w:name w:val="Table Grid"/>
    <w:basedOn w:val="a1"/>
    <w:uiPriority w:val="59"/>
    <w:rsid w:val="0001495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014953"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4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01495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01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4953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104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2024-02-26T06:07:00Z</cp:lastPrinted>
  <dcterms:created xsi:type="dcterms:W3CDTF">2024-02-26T05:39:00Z</dcterms:created>
  <dcterms:modified xsi:type="dcterms:W3CDTF">2024-02-27T05:48:00Z</dcterms:modified>
</cp:coreProperties>
</file>