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3E" w:rsidRPr="0081223E" w:rsidRDefault="0081223E" w:rsidP="008122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223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23E" w:rsidRPr="0081223E" w:rsidRDefault="0081223E" w:rsidP="0081223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1223E" w:rsidRPr="0081223E" w:rsidRDefault="0081223E" w:rsidP="00E911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223E">
        <w:rPr>
          <w:rFonts w:ascii="Times New Roman" w:hAnsi="Times New Roman" w:cs="Times New Roman"/>
          <w:b/>
          <w:sz w:val="26"/>
          <w:szCs w:val="26"/>
        </w:rPr>
        <w:t>АДМИНИСТРАЦИЯ УСТЬ-КУБИНСКОГО</w:t>
      </w:r>
    </w:p>
    <w:p w:rsidR="0081223E" w:rsidRPr="0081223E" w:rsidRDefault="0081223E" w:rsidP="00E911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223E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81223E" w:rsidRPr="0081223E" w:rsidRDefault="0081223E" w:rsidP="00E911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223E" w:rsidRPr="0081223E" w:rsidRDefault="0081223E" w:rsidP="00E911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223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1223E" w:rsidRPr="0081223E" w:rsidRDefault="0081223E" w:rsidP="00E911C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223E" w:rsidRPr="0081223E" w:rsidRDefault="0081223E" w:rsidP="00E911C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223E">
        <w:rPr>
          <w:rFonts w:ascii="Times New Roman" w:hAnsi="Times New Roman" w:cs="Times New Roman"/>
          <w:sz w:val="26"/>
          <w:szCs w:val="26"/>
        </w:rPr>
        <w:t>с. Устье</w:t>
      </w:r>
    </w:p>
    <w:p w:rsidR="0081223E" w:rsidRPr="0081223E" w:rsidRDefault="0081223E" w:rsidP="0081223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223E" w:rsidRPr="00F76FDA" w:rsidRDefault="00E911C1" w:rsidP="0081223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</w:t>
      </w:r>
      <w:r w:rsidR="00F76FDA">
        <w:rPr>
          <w:rFonts w:ascii="Times New Roman" w:hAnsi="Times New Roman" w:cs="Times New Roman"/>
          <w:sz w:val="26"/>
          <w:szCs w:val="26"/>
        </w:rPr>
        <w:t xml:space="preserve">2.07.2023                             № 1112                                                                                                   </w:t>
      </w:r>
      <w:r w:rsidR="0081223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1223E" w:rsidRPr="00F76FDA">
        <w:rPr>
          <w:rFonts w:ascii="Times New Roman" w:hAnsi="Times New Roman" w:cs="Times New Roman"/>
          <w:b/>
          <w:sz w:val="26"/>
          <w:szCs w:val="26"/>
        </w:rPr>
        <w:tab/>
      </w:r>
      <w:r w:rsidR="0081223E" w:rsidRPr="00F76FDA">
        <w:rPr>
          <w:rFonts w:ascii="Times New Roman" w:hAnsi="Times New Roman" w:cs="Times New Roman"/>
          <w:b/>
          <w:sz w:val="26"/>
          <w:szCs w:val="26"/>
        </w:rPr>
        <w:tab/>
      </w:r>
      <w:r w:rsidR="0081223E" w:rsidRPr="00F76FDA">
        <w:rPr>
          <w:rFonts w:ascii="Times New Roman" w:hAnsi="Times New Roman" w:cs="Times New Roman"/>
          <w:b/>
          <w:sz w:val="26"/>
          <w:szCs w:val="26"/>
        </w:rPr>
        <w:tab/>
      </w:r>
      <w:r w:rsidR="0081223E" w:rsidRPr="00F76FDA">
        <w:rPr>
          <w:rFonts w:ascii="Times New Roman" w:hAnsi="Times New Roman" w:cs="Times New Roman"/>
          <w:b/>
          <w:sz w:val="26"/>
          <w:szCs w:val="26"/>
        </w:rPr>
        <w:tab/>
      </w:r>
      <w:r w:rsidR="0081223E" w:rsidRPr="00F76FDA">
        <w:rPr>
          <w:rFonts w:ascii="Times New Roman" w:hAnsi="Times New Roman" w:cs="Times New Roman"/>
          <w:b/>
          <w:sz w:val="26"/>
          <w:szCs w:val="26"/>
        </w:rPr>
        <w:tab/>
      </w:r>
      <w:r w:rsidR="0081223E" w:rsidRPr="00F76FDA">
        <w:rPr>
          <w:rFonts w:ascii="Times New Roman" w:hAnsi="Times New Roman" w:cs="Times New Roman"/>
          <w:b/>
          <w:sz w:val="26"/>
          <w:szCs w:val="26"/>
        </w:rPr>
        <w:tab/>
      </w:r>
      <w:r w:rsidR="0081223E" w:rsidRPr="00F76FDA">
        <w:rPr>
          <w:rFonts w:ascii="Times New Roman" w:hAnsi="Times New Roman" w:cs="Times New Roman"/>
          <w:b/>
          <w:sz w:val="26"/>
          <w:szCs w:val="26"/>
        </w:rPr>
        <w:tab/>
      </w:r>
      <w:r w:rsidR="0081223E" w:rsidRPr="00F76FDA">
        <w:rPr>
          <w:rFonts w:ascii="Times New Roman" w:hAnsi="Times New Roman" w:cs="Times New Roman"/>
          <w:b/>
          <w:sz w:val="26"/>
          <w:szCs w:val="26"/>
        </w:rPr>
        <w:tab/>
      </w:r>
      <w:r w:rsidR="0081223E" w:rsidRPr="00F76FDA">
        <w:rPr>
          <w:rFonts w:ascii="Times New Roman" w:hAnsi="Times New Roman" w:cs="Times New Roman"/>
          <w:b/>
          <w:sz w:val="26"/>
          <w:szCs w:val="26"/>
        </w:rPr>
        <w:tab/>
      </w:r>
    </w:p>
    <w:p w:rsidR="00E911C1" w:rsidRPr="00E911C1" w:rsidRDefault="00E911C1" w:rsidP="00E911C1">
      <w:pPr>
        <w:pStyle w:val="a7"/>
        <w:shd w:val="clear" w:color="auto" w:fill="FFFFFF"/>
        <w:spacing w:line="240" w:lineRule="auto"/>
        <w:jc w:val="center"/>
        <w:rPr>
          <w:sz w:val="26"/>
          <w:szCs w:val="26"/>
        </w:rPr>
      </w:pPr>
      <w:r w:rsidRPr="00E911C1">
        <w:rPr>
          <w:sz w:val="26"/>
          <w:szCs w:val="26"/>
        </w:rPr>
        <w:t>О</w:t>
      </w:r>
      <w:r>
        <w:rPr>
          <w:sz w:val="26"/>
          <w:szCs w:val="26"/>
        </w:rPr>
        <w:t>б утверждении</w:t>
      </w:r>
      <w:r w:rsidRPr="00E911C1">
        <w:rPr>
          <w:sz w:val="26"/>
          <w:szCs w:val="26"/>
        </w:rPr>
        <w:t xml:space="preserve"> порядк</w:t>
      </w:r>
      <w:r>
        <w:rPr>
          <w:sz w:val="26"/>
          <w:szCs w:val="26"/>
        </w:rPr>
        <w:t>а</w:t>
      </w:r>
      <w:r w:rsidRPr="00E911C1">
        <w:rPr>
          <w:sz w:val="26"/>
          <w:szCs w:val="26"/>
        </w:rPr>
        <w:t xml:space="preserve"> установления особого противопожарного режима на территории </w:t>
      </w:r>
      <w:proofErr w:type="spellStart"/>
      <w:r w:rsidRPr="00E911C1">
        <w:rPr>
          <w:sz w:val="26"/>
          <w:szCs w:val="26"/>
        </w:rPr>
        <w:t>Усть-Кубинского</w:t>
      </w:r>
      <w:proofErr w:type="spellEnd"/>
      <w:r w:rsidRPr="00E911C1">
        <w:rPr>
          <w:sz w:val="26"/>
          <w:szCs w:val="26"/>
        </w:rPr>
        <w:t xml:space="preserve"> муниципального округа</w:t>
      </w:r>
    </w:p>
    <w:p w:rsidR="00E911C1" w:rsidRPr="00E911C1" w:rsidRDefault="00E911C1" w:rsidP="00E911C1">
      <w:pPr>
        <w:pStyle w:val="a7"/>
        <w:shd w:val="clear" w:color="auto" w:fill="FFFFFF"/>
        <w:spacing w:line="240" w:lineRule="auto"/>
        <w:jc w:val="both"/>
        <w:rPr>
          <w:sz w:val="26"/>
          <w:szCs w:val="26"/>
        </w:rPr>
      </w:pPr>
    </w:p>
    <w:p w:rsidR="00E911C1" w:rsidRPr="00E911C1" w:rsidRDefault="00E911C1" w:rsidP="00E911C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11C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E911C1">
          <w:rPr>
            <w:rFonts w:ascii="Times New Roman" w:hAnsi="Times New Roman" w:cs="Times New Roman"/>
            <w:sz w:val="26"/>
            <w:szCs w:val="26"/>
          </w:rPr>
          <w:t>федеральными законами от 21 декабря 1994 года № 69-ФЗ «О пожарной безопасности»</w:t>
        </w:r>
      </w:hyperlink>
      <w:r w:rsidRPr="00E911C1">
        <w:rPr>
          <w:rFonts w:ascii="Times New Roman" w:hAnsi="Times New Roman" w:cs="Times New Roman"/>
          <w:sz w:val="26"/>
          <w:szCs w:val="26"/>
        </w:rPr>
        <w:t xml:space="preserve">, от 22 июля 2008 года № 123-ФЗ «Технический регламент о требованиях пожарной безопасности»,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E911C1">
        <w:rPr>
          <w:rFonts w:ascii="Times New Roman" w:hAnsi="Times New Roman" w:cs="Times New Roman"/>
          <w:sz w:val="26"/>
          <w:szCs w:val="26"/>
        </w:rPr>
        <w:t>6 октября 2003 года № 131-ФЗ «Об общих принципах организации местного самоуправления в Российской Федерации», Постановлением Правительства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E911C1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E911C1">
        <w:rPr>
          <w:rFonts w:ascii="Times New Roman" w:hAnsi="Times New Roman" w:cs="Times New Roman"/>
          <w:sz w:val="26"/>
          <w:szCs w:val="26"/>
        </w:rPr>
        <w:t xml:space="preserve"> от 16 сентября 2020 года</w:t>
      </w:r>
      <w:r>
        <w:rPr>
          <w:rFonts w:ascii="Times New Roman" w:hAnsi="Times New Roman" w:cs="Times New Roman"/>
          <w:sz w:val="26"/>
          <w:szCs w:val="26"/>
        </w:rPr>
        <w:t xml:space="preserve"> № 1479 «</w:t>
      </w:r>
      <w:r w:rsidRPr="00E911C1">
        <w:rPr>
          <w:rFonts w:ascii="Times New Roman" w:hAnsi="Times New Roman" w:cs="Times New Roman"/>
          <w:sz w:val="26"/>
          <w:szCs w:val="26"/>
        </w:rPr>
        <w:t>Об утверждении Правил противопожарного режима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911C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Законом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Вологодской области от </w:t>
      </w:r>
      <w:r w:rsidRPr="00E911C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мая </w:t>
      </w:r>
      <w:r w:rsidRPr="00E911C1">
        <w:rPr>
          <w:rFonts w:ascii="Times New Roman" w:hAnsi="Times New Roman" w:cs="Times New Roman"/>
          <w:sz w:val="26"/>
          <w:szCs w:val="26"/>
        </w:rPr>
        <w:t xml:space="preserve">2007 года № 1593-ОЗ «О пожарной безопасности в Вологодской области», в целях обеспечения первичных мер пожарной безопасности на территории </w:t>
      </w:r>
      <w:proofErr w:type="spellStart"/>
      <w:r w:rsidRPr="00E911C1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E911C1">
        <w:rPr>
          <w:rFonts w:ascii="Times New Roman" w:hAnsi="Times New Roman" w:cs="Times New Roman"/>
          <w:sz w:val="26"/>
          <w:szCs w:val="26"/>
        </w:rPr>
        <w:t xml:space="preserve"> муниципального округа в пожароопасные периоды на основании ст. 42 Устава округа администрация округа</w:t>
      </w:r>
    </w:p>
    <w:p w:rsidR="00E911C1" w:rsidRPr="00E911C1" w:rsidRDefault="00E911C1" w:rsidP="00E911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11C1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E911C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E911C1" w:rsidRPr="00E911C1" w:rsidRDefault="00E911C1" w:rsidP="00E911C1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E911C1">
        <w:rPr>
          <w:sz w:val="26"/>
          <w:szCs w:val="26"/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</w:t>
      </w:r>
      <w:proofErr w:type="spellStart"/>
      <w:r w:rsidRPr="00E911C1">
        <w:rPr>
          <w:sz w:val="26"/>
          <w:szCs w:val="26"/>
          <w:shd w:val="clear" w:color="auto" w:fill="FFFFFF"/>
        </w:rPr>
        <w:t>Усть-Кубинского</w:t>
      </w:r>
      <w:proofErr w:type="spellEnd"/>
      <w:r w:rsidRPr="00E911C1">
        <w:rPr>
          <w:sz w:val="26"/>
          <w:szCs w:val="26"/>
          <w:shd w:val="clear" w:color="auto" w:fill="FFFFFF"/>
        </w:rPr>
        <w:t xml:space="preserve"> муниципального округа, </w:t>
      </w:r>
      <w:r w:rsidRPr="00E911C1">
        <w:rPr>
          <w:sz w:val="26"/>
          <w:szCs w:val="26"/>
        </w:rPr>
        <w:t>согласно приложению № 1</w:t>
      </w:r>
      <w:r w:rsidR="006736D1">
        <w:rPr>
          <w:sz w:val="26"/>
          <w:szCs w:val="26"/>
        </w:rPr>
        <w:t xml:space="preserve"> к настоящему постановлению</w:t>
      </w:r>
      <w:r w:rsidRPr="00E911C1">
        <w:rPr>
          <w:sz w:val="26"/>
          <w:szCs w:val="26"/>
          <w:shd w:val="clear" w:color="auto" w:fill="FFFFFF"/>
        </w:rPr>
        <w:t>.</w:t>
      </w:r>
    </w:p>
    <w:p w:rsidR="00E911C1" w:rsidRPr="00E911C1" w:rsidRDefault="00E911C1" w:rsidP="00E911C1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  <w:shd w:val="clear" w:color="auto" w:fill="FFFFFF"/>
        </w:rPr>
      </w:pPr>
      <w:r w:rsidRPr="00E911C1">
        <w:rPr>
          <w:sz w:val="26"/>
          <w:szCs w:val="26"/>
          <w:shd w:val="clear" w:color="auto" w:fill="FFFFFF"/>
        </w:rPr>
        <w:t xml:space="preserve">Утвердить Перечень оснований для установления особого противопожарного режима на территории </w:t>
      </w:r>
      <w:proofErr w:type="spellStart"/>
      <w:r w:rsidRPr="00E911C1">
        <w:rPr>
          <w:sz w:val="26"/>
          <w:szCs w:val="26"/>
          <w:shd w:val="clear" w:color="auto" w:fill="FFFFFF"/>
        </w:rPr>
        <w:t>Усть-Кубинского</w:t>
      </w:r>
      <w:proofErr w:type="spellEnd"/>
      <w:r w:rsidRPr="00E911C1">
        <w:rPr>
          <w:sz w:val="26"/>
          <w:szCs w:val="26"/>
          <w:shd w:val="clear" w:color="auto" w:fill="FFFFFF"/>
        </w:rPr>
        <w:t xml:space="preserve"> муниципального округа, согласно приложению № 2</w:t>
      </w:r>
      <w:r w:rsidR="006736D1">
        <w:rPr>
          <w:sz w:val="26"/>
          <w:szCs w:val="26"/>
          <w:shd w:val="clear" w:color="auto" w:fill="FFFFFF"/>
        </w:rPr>
        <w:t xml:space="preserve"> к настоящему постановлению</w:t>
      </w:r>
      <w:r w:rsidRPr="00E911C1">
        <w:rPr>
          <w:sz w:val="26"/>
          <w:szCs w:val="26"/>
          <w:shd w:val="clear" w:color="auto" w:fill="FFFFFF"/>
        </w:rPr>
        <w:t>.</w:t>
      </w:r>
    </w:p>
    <w:p w:rsidR="00E911C1" w:rsidRPr="00E911C1" w:rsidRDefault="00E911C1" w:rsidP="00E911C1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  <w:shd w:val="clear" w:color="auto" w:fill="FFFFFF"/>
        </w:rPr>
      </w:pPr>
      <w:r w:rsidRPr="00E911C1">
        <w:rPr>
          <w:sz w:val="26"/>
          <w:szCs w:val="26"/>
          <w:shd w:val="clear" w:color="auto" w:fill="FFFFFF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proofErr w:type="spellStart"/>
      <w:r w:rsidRPr="00E911C1">
        <w:rPr>
          <w:sz w:val="26"/>
          <w:szCs w:val="26"/>
          <w:shd w:val="clear" w:color="auto" w:fill="FFFFFF"/>
        </w:rPr>
        <w:t>Усть-Кубинского</w:t>
      </w:r>
      <w:proofErr w:type="spellEnd"/>
      <w:r w:rsidRPr="00E911C1">
        <w:rPr>
          <w:sz w:val="26"/>
          <w:szCs w:val="26"/>
          <w:shd w:val="clear" w:color="auto" w:fill="FFFFFF"/>
        </w:rPr>
        <w:t xml:space="preserve"> муниципального округа, согласно приложению № 3</w:t>
      </w:r>
      <w:r w:rsidR="006736D1">
        <w:rPr>
          <w:sz w:val="26"/>
          <w:szCs w:val="26"/>
          <w:shd w:val="clear" w:color="auto" w:fill="FFFFFF"/>
        </w:rPr>
        <w:t xml:space="preserve"> к настоящему постановлению</w:t>
      </w:r>
      <w:r w:rsidRPr="00E911C1">
        <w:rPr>
          <w:sz w:val="26"/>
          <w:szCs w:val="26"/>
          <w:shd w:val="clear" w:color="auto" w:fill="FFFFFF"/>
        </w:rPr>
        <w:t>.</w:t>
      </w:r>
    </w:p>
    <w:p w:rsidR="006736D1" w:rsidRPr="00E911C1" w:rsidRDefault="006736D1" w:rsidP="006736D1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  <w:shd w:val="clear" w:color="auto" w:fill="FFFFFF"/>
        </w:rPr>
      </w:pPr>
      <w:proofErr w:type="gramStart"/>
      <w:r w:rsidRPr="00E911C1">
        <w:rPr>
          <w:sz w:val="26"/>
          <w:szCs w:val="26"/>
          <w:shd w:val="clear" w:color="auto" w:fill="FFFFFF"/>
        </w:rPr>
        <w:t>Контроль за</w:t>
      </w:r>
      <w:proofErr w:type="gramEnd"/>
      <w:r w:rsidRPr="00E911C1">
        <w:rPr>
          <w:sz w:val="26"/>
          <w:szCs w:val="26"/>
          <w:shd w:val="clear" w:color="auto" w:fill="FFFFFF"/>
        </w:rPr>
        <w:t xml:space="preserve"> исполнением настоящего постановления возложить на отдел безопасности, мобилизационной работы, ГО и ЧС администрации округа.</w:t>
      </w:r>
    </w:p>
    <w:p w:rsidR="00E911C1" w:rsidRPr="00E911C1" w:rsidRDefault="00E911C1" w:rsidP="00E911C1">
      <w:pPr>
        <w:pStyle w:val="a7"/>
        <w:numPr>
          <w:ilvl w:val="0"/>
          <w:numId w:val="3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  <w:shd w:val="clear" w:color="auto" w:fill="FFFFFF"/>
        </w:rPr>
      </w:pPr>
      <w:r w:rsidRPr="00E911C1">
        <w:rPr>
          <w:sz w:val="26"/>
          <w:szCs w:val="26"/>
          <w:shd w:val="clear" w:color="auto" w:fill="FFFFFF"/>
        </w:rPr>
        <w:t xml:space="preserve">Настоящее постановление вступает в силу со дня его </w:t>
      </w:r>
      <w:r w:rsidR="006736D1">
        <w:rPr>
          <w:sz w:val="26"/>
          <w:szCs w:val="26"/>
          <w:shd w:val="clear" w:color="auto" w:fill="FFFFFF"/>
        </w:rPr>
        <w:t xml:space="preserve">подписания и подлежит </w:t>
      </w:r>
      <w:r w:rsidRPr="00E911C1">
        <w:rPr>
          <w:sz w:val="26"/>
          <w:szCs w:val="26"/>
          <w:shd w:val="clear" w:color="auto" w:fill="FFFFFF"/>
        </w:rPr>
        <w:t>официально</w:t>
      </w:r>
      <w:r w:rsidR="006736D1">
        <w:rPr>
          <w:sz w:val="26"/>
          <w:szCs w:val="26"/>
          <w:shd w:val="clear" w:color="auto" w:fill="FFFFFF"/>
        </w:rPr>
        <w:t>му</w:t>
      </w:r>
      <w:r w:rsidRPr="00E911C1">
        <w:rPr>
          <w:sz w:val="26"/>
          <w:szCs w:val="26"/>
          <w:shd w:val="clear" w:color="auto" w:fill="FFFFFF"/>
        </w:rPr>
        <w:t xml:space="preserve"> опубликовани</w:t>
      </w:r>
      <w:r w:rsidR="006736D1">
        <w:rPr>
          <w:sz w:val="26"/>
          <w:szCs w:val="26"/>
          <w:shd w:val="clear" w:color="auto" w:fill="FFFFFF"/>
        </w:rPr>
        <w:t>ю</w:t>
      </w:r>
      <w:r w:rsidRPr="00E911C1">
        <w:rPr>
          <w:sz w:val="26"/>
          <w:szCs w:val="26"/>
          <w:shd w:val="clear" w:color="auto" w:fill="FFFFFF"/>
        </w:rPr>
        <w:t>.</w:t>
      </w:r>
    </w:p>
    <w:p w:rsidR="00E911C1" w:rsidRPr="00E911C1" w:rsidRDefault="00E911C1" w:rsidP="00E911C1">
      <w:pPr>
        <w:pStyle w:val="a7"/>
        <w:spacing w:line="240" w:lineRule="auto"/>
        <w:ind w:firstLine="709"/>
        <w:jc w:val="both"/>
        <w:rPr>
          <w:sz w:val="26"/>
          <w:szCs w:val="26"/>
        </w:rPr>
      </w:pPr>
    </w:p>
    <w:p w:rsidR="00E911C1" w:rsidRPr="00E911C1" w:rsidRDefault="00E911C1" w:rsidP="00E911C1">
      <w:pPr>
        <w:pStyle w:val="a7"/>
        <w:spacing w:line="240" w:lineRule="auto"/>
        <w:ind w:firstLine="709"/>
        <w:jc w:val="both"/>
        <w:rPr>
          <w:sz w:val="26"/>
          <w:szCs w:val="26"/>
        </w:rPr>
      </w:pPr>
    </w:p>
    <w:p w:rsidR="00E911C1" w:rsidRPr="00E911C1" w:rsidRDefault="00E911C1" w:rsidP="006736D1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911C1">
        <w:rPr>
          <w:rFonts w:ascii="Times New Roman" w:hAnsi="Times New Roman" w:cs="Times New Roman"/>
          <w:sz w:val="26"/>
          <w:szCs w:val="26"/>
        </w:rPr>
        <w:t>Глава округа</w:t>
      </w:r>
      <w:r w:rsidRPr="00E911C1">
        <w:rPr>
          <w:rFonts w:ascii="Times New Roman" w:hAnsi="Times New Roman" w:cs="Times New Roman"/>
          <w:sz w:val="26"/>
          <w:szCs w:val="26"/>
        </w:rPr>
        <w:tab/>
      </w:r>
      <w:r w:rsidRPr="00E911C1">
        <w:rPr>
          <w:rFonts w:ascii="Times New Roman" w:hAnsi="Times New Roman" w:cs="Times New Roman"/>
          <w:sz w:val="26"/>
          <w:szCs w:val="26"/>
        </w:rPr>
        <w:tab/>
      </w:r>
      <w:r w:rsidRPr="00E911C1">
        <w:rPr>
          <w:rFonts w:ascii="Times New Roman" w:hAnsi="Times New Roman" w:cs="Times New Roman"/>
          <w:sz w:val="26"/>
          <w:szCs w:val="26"/>
        </w:rPr>
        <w:tab/>
      </w:r>
      <w:r w:rsidRPr="00E911C1">
        <w:rPr>
          <w:rFonts w:ascii="Times New Roman" w:hAnsi="Times New Roman" w:cs="Times New Roman"/>
          <w:sz w:val="26"/>
          <w:szCs w:val="26"/>
        </w:rPr>
        <w:tab/>
      </w:r>
      <w:r w:rsidRPr="00E911C1">
        <w:rPr>
          <w:rFonts w:ascii="Times New Roman" w:hAnsi="Times New Roman" w:cs="Times New Roman"/>
          <w:sz w:val="26"/>
          <w:szCs w:val="26"/>
        </w:rPr>
        <w:tab/>
      </w:r>
      <w:r w:rsidRPr="00E911C1">
        <w:rPr>
          <w:rFonts w:ascii="Times New Roman" w:hAnsi="Times New Roman" w:cs="Times New Roman"/>
          <w:sz w:val="26"/>
          <w:szCs w:val="26"/>
        </w:rPr>
        <w:tab/>
      </w:r>
      <w:r w:rsidRPr="00E911C1">
        <w:rPr>
          <w:rFonts w:ascii="Times New Roman" w:hAnsi="Times New Roman" w:cs="Times New Roman"/>
          <w:sz w:val="26"/>
          <w:szCs w:val="26"/>
        </w:rPr>
        <w:tab/>
      </w:r>
      <w:r w:rsidRPr="00E911C1">
        <w:rPr>
          <w:rFonts w:ascii="Times New Roman" w:hAnsi="Times New Roman" w:cs="Times New Roman"/>
          <w:sz w:val="26"/>
          <w:szCs w:val="26"/>
        </w:rPr>
        <w:tab/>
      </w:r>
      <w:r w:rsidRPr="00E911C1">
        <w:rPr>
          <w:rFonts w:ascii="Times New Roman" w:hAnsi="Times New Roman" w:cs="Times New Roman"/>
          <w:sz w:val="26"/>
          <w:szCs w:val="26"/>
        </w:rPr>
        <w:tab/>
        <w:t>И.В. Быков</w:t>
      </w:r>
    </w:p>
    <w:p w:rsidR="00E911C1" w:rsidRDefault="00E911C1" w:rsidP="00E911C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11C1">
        <w:rPr>
          <w:rFonts w:ascii="Times New Roman" w:hAnsi="Times New Roman" w:cs="Times New Roman"/>
          <w:sz w:val="26"/>
          <w:szCs w:val="26"/>
        </w:rPr>
        <w:br w:type="page"/>
      </w:r>
      <w:r w:rsidRPr="00E911C1">
        <w:rPr>
          <w:rFonts w:ascii="Times New Roman" w:hAnsi="Times New Roman" w:cs="Times New Roman"/>
          <w:sz w:val="26"/>
          <w:szCs w:val="26"/>
        </w:rPr>
        <w:lastRenderedPageBreak/>
        <w:t>Приложение  1</w:t>
      </w:r>
    </w:p>
    <w:p w:rsidR="006736D1" w:rsidRPr="00E911C1" w:rsidRDefault="006736D1" w:rsidP="00E911C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36D1" w:rsidRDefault="006736D1" w:rsidP="006736D1">
      <w:pPr>
        <w:pStyle w:val="2"/>
        <w:spacing w:before="0" w:beforeAutospacing="0" w:after="0" w:afterAutospacing="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Утверждено </w:t>
      </w:r>
    </w:p>
    <w:p w:rsidR="006736D1" w:rsidRDefault="00E911C1" w:rsidP="006736D1">
      <w:pPr>
        <w:pStyle w:val="2"/>
        <w:spacing w:before="0" w:beforeAutospacing="0" w:after="0" w:afterAutospacing="0"/>
        <w:jc w:val="right"/>
        <w:rPr>
          <w:b w:val="0"/>
          <w:sz w:val="26"/>
          <w:szCs w:val="26"/>
        </w:rPr>
      </w:pPr>
      <w:r w:rsidRPr="00E911C1">
        <w:rPr>
          <w:b w:val="0"/>
          <w:sz w:val="26"/>
          <w:szCs w:val="26"/>
        </w:rPr>
        <w:t>постановлени</w:t>
      </w:r>
      <w:r w:rsidR="006736D1">
        <w:rPr>
          <w:b w:val="0"/>
          <w:sz w:val="26"/>
          <w:szCs w:val="26"/>
        </w:rPr>
        <w:t>ем</w:t>
      </w:r>
      <w:r w:rsidRPr="00E911C1">
        <w:rPr>
          <w:b w:val="0"/>
          <w:sz w:val="26"/>
          <w:szCs w:val="26"/>
        </w:rPr>
        <w:t xml:space="preserve"> </w:t>
      </w:r>
      <w:r w:rsidR="006736D1">
        <w:rPr>
          <w:b w:val="0"/>
          <w:sz w:val="26"/>
          <w:szCs w:val="26"/>
        </w:rPr>
        <w:t>администрации</w:t>
      </w:r>
      <w:r w:rsidRPr="00E911C1">
        <w:rPr>
          <w:b w:val="0"/>
          <w:sz w:val="26"/>
          <w:szCs w:val="26"/>
        </w:rPr>
        <w:t xml:space="preserve"> </w:t>
      </w:r>
    </w:p>
    <w:p w:rsidR="00E911C1" w:rsidRPr="00E911C1" w:rsidRDefault="00E911C1" w:rsidP="00E911C1">
      <w:pPr>
        <w:pStyle w:val="2"/>
        <w:spacing w:before="0" w:beforeAutospacing="0" w:after="0" w:afterAutospacing="0"/>
        <w:jc w:val="right"/>
        <w:rPr>
          <w:b w:val="0"/>
          <w:sz w:val="26"/>
          <w:szCs w:val="26"/>
        </w:rPr>
      </w:pPr>
      <w:r w:rsidRPr="00E911C1">
        <w:rPr>
          <w:b w:val="0"/>
          <w:sz w:val="26"/>
          <w:szCs w:val="26"/>
        </w:rPr>
        <w:t>округа</w:t>
      </w:r>
      <w:r w:rsidR="006736D1">
        <w:rPr>
          <w:b w:val="0"/>
          <w:sz w:val="26"/>
          <w:szCs w:val="26"/>
        </w:rPr>
        <w:t xml:space="preserve"> </w:t>
      </w:r>
      <w:r w:rsidRPr="00E911C1">
        <w:rPr>
          <w:b w:val="0"/>
          <w:sz w:val="26"/>
          <w:szCs w:val="26"/>
        </w:rPr>
        <w:t xml:space="preserve">от </w:t>
      </w:r>
      <w:r w:rsidR="006736D1">
        <w:rPr>
          <w:b w:val="0"/>
          <w:sz w:val="26"/>
          <w:szCs w:val="26"/>
        </w:rPr>
        <w:t>12.07.2023 № 1112</w:t>
      </w:r>
    </w:p>
    <w:p w:rsidR="00E911C1" w:rsidRPr="00E911C1" w:rsidRDefault="00E911C1" w:rsidP="00E911C1">
      <w:pPr>
        <w:pStyle w:val="2"/>
        <w:spacing w:before="0" w:beforeAutospacing="0" w:after="0" w:afterAutospacing="0"/>
        <w:jc w:val="both"/>
        <w:rPr>
          <w:sz w:val="26"/>
          <w:szCs w:val="26"/>
        </w:rPr>
      </w:pPr>
    </w:p>
    <w:p w:rsidR="00E911C1" w:rsidRPr="006736D1" w:rsidRDefault="00E911C1" w:rsidP="00E911C1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6736D1">
        <w:rPr>
          <w:b w:val="0"/>
          <w:sz w:val="26"/>
          <w:szCs w:val="26"/>
        </w:rPr>
        <w:t>ПОРЯДОК</w:t>
      </w:r>
    </w:p>
    <w:p w:rsidR="00E911C1" w:rsidRPr="006736D1" w:rsidRDefault="00E911C1" w:rsidP="00E911C1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6736D1">
        <w:rPr>
          <w:b w:val="0"/>
          <w:sz w:val="26"/>
          <w:szCs w:val="26"/>
        </w:rPr>
        <w:t>установления особого противопожарного режима на территории</w:t>
      </w:r>
    </w:p>
    <w:p w:rsidR="00E911C1" w:rsidRPr="006736D1" w:rsidRDefault="00E911C1" w:rsidP="00E911C1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  <w:proofErr w:type="spellStart"/>
      <w:r w:rsidRPr="006736D1">
        <w:rPr>
          <w:b w:val="0"/>
          <w:sz w:val="26"/>
          <w:szCs w:val="26"/>
        </w:rPr>
        <w:t>Усть-Кубинского</w:t>
      </w:r>
      <w:proofErr w:type="spellEnd"/>
      <w:r w:rsidRPr="006736D1">
        <w:rPr>
          <w:b w:val="0"/>
          <w:sz w:val="26"/>
          <w:szCs w:val="26"/>
        </w:rPr>
        <w:t xml:space="preserve"> муниципального округа</w:t>
      </w:r>
    </w:p>
    <w:p w:rsidR="00E911C1" w:rsidRPr="00E911C1" w:rsidRDefault="00E911C1" w:rsidP="00E911C1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E911C1" w:rsidRPr="00E911C1" w:rsidRDefault="00E911C1" w:rsidP="00E911C1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E911C1">
        <w:rPr>
          <w:sz w:val="26"/>
          <w:szCs w:val="26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</w:t>
      </w:r>
      <w:proofErr w:type="spellStart"/>
      <w:r w:rsidRPr="00E911C1">
        <w:rPr>
          <w:sz w:val="26"/>
          <w:szCs w:val="26"/>
        </w:rPr>
        <w:t>Усть-Кубинского</w:t>
      </w:r>
      <w:proofErr w:type="spellEnd"/>
      <w:r w:rsidRPr="00E911C1">
        <w:rPr>
          <w:sz w:val="26"/>
          <w:szCs w:val="26"/>
        </w:rPr>
        <w:t xml:space="preserve"> муниципального округа, глава округа </w:t>
      </w:r>
      <w:r w:rsidR="006736D1">
        <w:rPr>
          <w:sz w:val="26"/>
          <w:szCs w:val="26"/>
        </w:rPr>
        <w:t xml:space="preserve">постановлением администрации округа </w:t>
      </w:r>
      <w:r w:rsidRPr="00E911C1">
        <w:rPr>
          <w:sz w:val="26"/>
          <w:szCs w:val="26"/>
        </w:rPr>
        <w:t xml:space="preserve">устанавливает особый противопожарный режим на территории </w:t>
      </w:r>
      <w:proofErr w:type="spellStart"/>
      <w:r w:rsidRPr="00E911C1">
        <w:rPr>
          <w:sz w:val="26"/>
          <w:szCs w:val="26"/>
        </w:rPr>
        <w:t>Усть-Кубинского</w:t>
      </w:r>
      <w:proofErr w:type="spellEnd"/>
      <w:r w:rsidRPr="00E911C1">
        <w:rPr>
          <w:sz w:val="26"/>
          <w:szCs w:val="26"/>
        </w:rPr>
        <w:t xml:space="preserve"> муниципального округа.</w:t>
      </w:r>
    </w:p>
    <w:p w:rsidR="00E911C1" w:rsidRPr="00E911C1" w:rsidRDefault="00E911C1" w:rsidP="00E911C1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E911C1">
        <w:rPr>
          <w:sz w:val="26"/>
          <w:szCs w:val="26"/>
        </w:rPr>
        <w:t xml:space="preserve">Решение о введении особого противопожарного режима на территории </w:t>
      </w:r>
      <w:proofErr w:type="spellStart"/>
      <w:r w:rsidRPr="00E911C1">
        <w:rPr>
          <w:sz w:val="26"/>
          <w:szCs w:val="26"/>
        </w:rPr>
        <w:t>Усть-Кубинского</w:t>
      </w:r>
      <w:proofErr w:type="spellEnd"/>
      <w:r w:rsidRPr="00E911C1">
        <w:rPr>
          <w:sz w:val="26"/>
          <w:szCs w:val="26"/>
        </w:rPr>
        <w:t xml:space="preserve"> муниципального округа принимается по предложению начальника отдела надзорной деятельности и профилактической работы по Сокольскому и </w:t>
      </w:r>
      <w:proofErr w:type="spellStart"/>
      <w:r w:rsidRPr="00E911C1">
        <w:rPr>
          <w:sz w:val="26"/>
          <w:szCs w:val="26"/>
        </w:rPr>
        <w:t>Усть-Кубинскому</w:t>
      </w:r>
      <w:proofErr w:type="spellEnd"/>
      <w:r w:rsidRPr="00E911C1">
        <w:rPr>
          <w:sz w:val="26"/>
          <w:szCs w:val="26"/>
        </w:rPr>
        <w:t xml:space="preserve"> районам УНД и </w:t>
      </w:r>
      <w:proofErr w:type="gramStart"/>
      <w:r w:rsidRPr="00E911C1">
        <w:rPr>
          <w:sz w:val="26"/>
          <w:szCs w:val="26"/>
        </w:rPr>
        <w:t>ПР</w:t>
      </w:r>
      <w:proofErr w:type="gramEnd"/>
      <w:r w:rsidRPr="00E911C1">
        <w:rPr>
          <w:sz w:val="26"/>
          <w:szCs w:val="26"/>
        </w:rPr>
        <w:t xml:space="preserve"> ГУ МЧС России по Вологодской области либо решению комиссии по предупреждению и ликвидации чрезвычайных ситуаций и обеспечению пожарной безопасности </w:t>
      </w:r>
      <w:proofErr w:type="spellStart"/>
      <w:r w:rsidRPr="00E911C1">
        <w:rPr>
          <w:sz w:val="26"/>
          <w:szCs w:val="26"/>
        </w:rPr>
        <w:t>Усть-Кубинского</w:t>
      </w:r>
      <w:proofErr w:type="spellEnd"/>
      <w:r w:rsidRPr="00E911C1">
        <w:rPr>
          <w:sz w:val="26"/>
          <w:szCs w:val="26"/>
        </w:rPr>
        <w:t xml:space="preserve"> муниципального округа (далее - КЧС и ОПБ).</w:t>
      </w:r>
    </w:p>
    <w:p w:rsidR="00E911C1" w:rsidRPr="00E911C1" w:rsidRDefault="00E911C1" w:rsidP="00E911C1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E911C1">
        <w:rPr>
          <w:sz w:val="26"/>
          <w:szCs w:val="26"/>
        </w:rPr>
        <w:t xml:space="preserve">Особый противопожарный режим может быть введен как на всей территории </w:t>
      </w:r>
      <w:proofErr w:type="spellStart"/>
      <w:r w:rsidRPr="00E911C1">
        <w:rPr>
          <w:sz w:val="26"/>
          <w:szCs w:val="26"/>
        </w:rPr>
        <w:t>Усть-Кубинского</w:t>
      </w:r>
      <w:proofErr w:type="spellEnd"/>
      <w:r w:rsidRPr="00E911C1">
        <w:rPr>
          <w:sz w:val="26"/>
          <w:szCs w:val="26"/>
        </w:rPr>
        <w:t xml:space="preserve"> муниципального округа, так и его части в пределах границ населенного пункта, садоводческих, огороднических, дачных некоммерческих объединений граждан и т.д.</w:t>
      </w:r>
    </w:p>
    <w:p w:rsidR="00E911C1" w:rsidRPr="00E911C1" w:rsidRDefault="00E911C1" w:rsidP="00E911C1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E911C1">
        <w:rPr>
          <w:sz w:val="26"/>
          <w:szCs w:val="26"/>
        </w:rPr>
        <w:t>В распоряжении об установлении особого противопожарного режима указывается:</w:t>
      </w:r>
    </w:p>
    <w:p w:rsidR="00E911C1" w:rsidRPr="00E911C1" w:rsidRDefault="00E911C1" w:rsidP="00E911C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E911C1">
        <w:rPr>
          <w:sz w:val="26"/>
          <w:szCs w:val="26"/>
        </w:rPr>
        <w:t>обстоятельства, послужившие основанием для введения особого противопожарного режима;</w:t>
      </w:r>
    </w:p>
    <w:p w:rsidR="00E911C1" w:rsidRPr="00E911C1" w:rsidRDefault="00E911C1" w:rsidP="00E911C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E911C1">
        <w:rPr>
          <w:sz w:val="26"/>
          <w:szCs w:val="26"/>
        </w:rPr>
        <w:t>границы территории, на которой устанавливается особый противопожарный режим;</w:t>
      </w:r>
    </w:p>
    <w:p w:rsidR="00E911C1" w:rsidRPr="00E911C1" w:rsidRDefault="00E911C1" w:rsidP="00E911C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E911C1">
        <w:rPr>
          <w:sz w:val="26"/>
          <w:szCs w:val="26"/>
        </w:rPr>
        <w:t>время начала установления особого противопожарного режима;</w:t>
      </w:r>
    </w:p>
    <w:p w:rsidR="00E911C1" w:rsidRPr="00E911C1" w:rsidRDefault="00E911C1" w:rsidP="00E911C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E911C1">
        <w:rPr>
          <w:sz w:val="26"/>
          <w:szCs w:val="26"/>
        </w:rPr>
        <w:t>срок, на который устанавливается особый противопожарный режим;</w:t>
      </w:r>
    </w:p>
    <w:p w:rsidR="00E911C1" w:rsidRPr="00E911C1" w:rsidRDefault="00E911C1" w:rsidP="00E911C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E911C1">
        <w:rPr>
          <w:sz w:val="26"/>
          <w:szCs w:val="26"/>
        </w:rPr>
        <w:t>перечень дополнительных требований пожарной безопасности, вводимых в целях обеспечения особого противопожарного режима;</w:t>
      </w:r>
    </w:p>
    <w:p w:rsidR="00E911C1" w:rsidRPr="00E911C1" w:rsidRDefault="00E911C1" w:rsidP="00E911C1">
      <w:pPr>
        <w:pStyle w:val="a7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E911C1">
        <w:rPr>
          <w:sz w:val="26"/>
          <w:szCs w:val="26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лиц.</w:t>
      </w:r>
    </w:p>
    <w:p w:rsidR="00E911C1" w:rsidRPr="00E911C1" w:rsidRDefault="00E911C1" w:rsidP="00E911C1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E911C1">
        <w:rPr>
          <w:sz w:val="26"/>
          <w:szCs w:val="26"/>
        </w:rPr>
        <w:t xml:space="preserve">В случае необходимости принятия экстренного решения об установлении особого противопожарного режима на территории </w:t>
      </w:r>
      <w:proofErr w:type="spellStart"/>
      <w:r w:rsidRPr="00E911C1">
        <w:rPr>
          <w:sz w:val="26"/>
          <w:szCs w:val="26"/>
        </w:rPr>
        <w:t>Усть-Кубинского</w:t>
      </w:r>
      <w:proofErr w:type="spellEnd"/>
      <w:r w:rsidRPr="00E911C1">
        <w:rPr>
          <w:sz w:val="26"/>
          <w:szCs w:val="26"/>
        </w:rPr>
        <w:t xml:space="preserve"> муниципального округа, по указанию главы округа решение о введении особого противопожарного режима на территории округа может быть принято на заседании КЧС и ПБ </w:t>
      </w:r>
      <w:proofErr w:type="spellStart"/>
      <w:r w:rsidRPr="00E911C1">
        <w:rPr>
          <w:sz w:val="26"/>
          <w:szCs w:val="26"/>
        </w:rPr>
        <w:t>Усть-Кубинского</w:t>
      </w:r>
      <w:proofErr w:type="spellEnd"/>
      <w:r w:rsidRPr="00E911C1">
        <w:rPr>
          <w:sz w:val="26"/>
          <w:szCs w:val="26"/>
        </w:rPr>
        <w:t xml:space="preserve"> муниципального округа.</w:t>
      </w:r>
    </w:p>
    <w:p w:rsidR="00E911C1" w:rsidRPr="00E911C1" w:rsidRDefault="00E911C1" w:rsidP="00E911C1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E911C1">
        <w:rPr>
          <w:sz w:val="26"/>
          <w:szCs w:val="26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E911C1">
        <w:rPr>
          <w:sz w:val="26"/>
          <w:szCs w:val="26"/>
        </w:rPr>
        <w:t>контроль за</w:t>
      </w:r>
      <w:proofErr w:type="gramEnd"/>
      <w:r w:rsidRPr="00E911C1">
        <w:rPr>
          <w:sz w:val="26"/>
          <w:szCs w:val="26"/>
        </w:rPr>
        <w:t xml:space="preserve"> их выполнением осуществляет администрация </w:t>
      </w:r>
      <w:proofErr w:type="spellStart"/>
      <w:r w:rsidRPr="00E911C1">
        <w:rPr>
          <w:sz w:val="26"/>
          <w:szCs w:val="26"/>
        </w:rPr>
        <w:t>Усть-Кубинского</w:t>
      </w:r>
      <w:proofErr w:type="spellEnd"/>
      <w:r w:rsidRPr="00E911C1">
        <w:rPr>
          <w:sz w:val="26"/>
          <w:szCs w:val="26"/>
        </w:rPr>
        <w:t xml:space="preserve"> муниципального округа, руководствуясь </w:t>
      </w:r>
      <w:r w:rsidRPr="00E911C1">
        <w:rPr>
          <w:bCs/>
          <w:sz w:val="26"/>
          <w:szCs w:val="26"/>
        </w:rPr>
        <w:t xml:space="preserve">Перечнем дополнительных требований пожарной безопасности, действующих в период особого </w:t>
      </w:r>
      <w:r w:rsidRPr="00E911C1">
        <w:rPr>
          <w:bCs/>
          <w:sz w:val="26"/>
          <w:szCs w:val="26"/>
        </w:rPr>
        <w:lastRenderedPageBreak/>
        <w:t>противопожарного режима</w:t>
      </w:r>
      <w:r w:rsidR="006736D1">
        <w:rPr>
          <w:bCs/>
          <w:sz w:val="26"/>
          <w:szCs w:val="26"/>
        </w:rPr>
        <w:t xml:space="preserve"> в соответствии с приложением </w:t>
      </w:r>
      <w:r w:rsidRPr="00E911C1">
        <w:rPr>
          <w:bCs/>
          <w:sz w:val="26"/>
          <w:szCs w:val="26"/>
        </w:rPr>
        <w:t>3</w:t>
      </w:r>
      <w:r w:rsidR="006736D1">
        <w:rPr>
          <w:bCs/>
          <w:sz w:val="26"/>
          <w:szCs w:val="26"/>
        </w:rPr>
        <w:t xml:space="preserve"> к настоящему постановлению</w:t>
      </w:r>
      <w:r w:rsidRPr="00E911C1">
        <w:rPr>
          <w:bCs/>
          <w:sz w:val="26"/>
          <w:szCs w:val="26"/>
        </w:rPr>
        <w:t>.</w:t>
      </w:r>
      <w:r w:rsidRPr="00E911C1">
        <w:rPr>
          <w:sz w:val="26"/>
          <w:szCs w:val="26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E911C1" w:rsidRPr="00E911C1" w:rsidRDefault="00E911C1" w:rsidP="00E911C1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E911C1">
        <w:rPr>
          <w:sz w:val="26"/>
          <w:szCs w:val="26"/>
        </w:rPr>
        <w:t xml:space="preserve"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</w:t>
      </w:r>
      <w:proofErr w:type="spellStart"/>
      <w:r w:rsidRPr="00E911C1">
        <w:rPr>
          <w:sz w:val="26"/>
          <w:szCs w:val="26"/>
        </w:rPr>
        <w:t>Усть-Кубинского</w:t>
      </w:r>
      <w:proofErr w:type="spellEnd"/>
      <w:r w:rsidRPr="00E911C1">
        <w:rPr>
          <w:sz w:val="26"/>
          <w:szCs w:val="26"/>
        </w:rPr>
        <w:t xml:space="preserve"> муниципального округа.</w:t>
      </w:r>
    </w:p>
    <w:p w:rsidR="00E911C1" w:rsidRPr="00E911C1" w:rsidRDefault="00E911C1" w:rsidP="00E911C1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E911C1">
        <w:rPr>
          <w:sz w:val="26"/>
          <w:szCs w:val="26"/>
        </w:rPr>
        <w:t xml:space="preserve">Информация о введении особого противопожарного режима незамедлительно доводится до сведения населения </w:t>
      </w:r>
      <w:proofErr w:type="spellStart"/>
      <w:r w:rsidRPr="00E911C1">
        <w:rPr>
          <w:sz w:val="26"/>
          <w:szCs w:val="26"/>
        </w:rPr>
        <w:t>Усть-Кубинского</w:t>
      </w:r>
      <w:proofErr w:type="spellEnd"/>
      <w:r w:rsidRPr="00E911C1">
        <w:rPr>
          <w:sz w:val="26"/>
          <w:szCs w:val="26"/>
        </w:rPr>
        <w:t xml:space="preserve"> муниципального округа через средства массовой информации, с использованием сре</w:t>
      </w:r>
      <w:proofErr w:type="gramStart"/>
      <w:r w:rsidRPr="00E911C1">
        <w:rPr>
          <w:sz w:val="26"/>
          <w:szCs w:val="26"/>
        </w:rPr>
        <w:t>дств сп</w:t>
      </w:r>
      <w:proofErr w:type="gramEnd"/>
      <w:r w:rsidRPr="00E911C1">
        <w:rPr>
          <w:sz w:val="26"/>
          <w:szCs w:val="26"/>
        </w:rPr>
        <w:t>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6736D1" w:rsidRDefault="00E911C1" w:rsidP="006736D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11C1">
        <w:rPr>
          <w:rFonts w:ascii="Times New Roman" w:hAnsi="Times New Roman" w:cs="Times New Roman"/>
          <w:sz w:val="26"/>
          <w:szCs w:val="26"/>
        </w:rPr>
        <w:br w:type="page"/>
      </w:r>
      <w:r w:rsidR="006736D1" w:rsidRPr="00E911C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  <w:r w:rsidR="006736D1">
        <w:rPr>
          <w:rFonts w:ascii="Times New Roman" w:hAnsi="Times New Roman" w:cs="Times New Roman"/>
          <w:sz w:val="26"/>
          <w:szCs w:val="26"/>
        </w:rPr>
        <w:t>2</w:t>
      </w:r>
    </w:p>
    <w:p w:rsidR="006736D1" w:rsidRPr="00E911C1" w:rsidRDefault="006736D1" w:rsidP="006736D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36D1" w:rsidRDefault="006736D1" w:rsidP="006736D1">
      <w:pPr>
        <w:pStyle w:val="2"/>
        <w:spacing w:before="0" w:beforeAutospacing="0" w:after="0" w:afterAutospacing="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Утвержден</w:t>
      </w:r>
      <w:r w:rsidR="00514C2D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</w:t>
      </w:r>
    </w:p>
    <w:p w:rsidR="006736D1" w:rsidRDefault="006736D1" w:rsidP="006736D1">
      <w:pPr>
        <w:pStyle w:val="2"/>
        <w:spacing w:before="0" w:beforeAutospacing="0" w:after="0" w:afterAutospacing="0"/>
        <w:jc w:val="right"/>
        <w:rPr>
          <w:b w:val="0"/>
          <w:sz w:val="26"/>
          <w:szCs w:val="26"/>
        </w:rPr>
      </w:pPr>
      <w:r w:rsidRPr="00E911C1">
        <w:rPr>
          <w:b w:val="0"/>
          <w:sz w:val="26"/>
          <w:szCs w:val="26"/>
        </w:rPr>
        <w:t>постановлени</w:t>
      </w:r>
      <w:r>
        <w:rPr>
          <w:b w:val="0"/>
          <w:sz w:val="26"/>
          <w:szCs w:val="26"/>
        </w:rPr>
        <w:t>ем</w:t>
      </w:r>
      <w:r w:rsidRPr="00E911C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администрации</w:t>
      </w:r>
      <w:r w:rsidRPr="00E911C1">
        <w:rPr>
          <w:b w:val="0"/>
          <w:sz w:val="26"/>
          <w:szCs w:val="26"/>
        </w:rPr>
        <w:t xml:space="preserve"> </w:t>
      </w:r>
    </w:p>
    <w:p w:rsidR="00E911C1" w:rsidRPr="006736D1" w:rsidRDefault="006736D1" w:rsidP="006736D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736D1">
        <w:rPr>
          <w:rFonts w:ascii="Times New Roman" w:hAnsi="Times New Roman" w:cs="Times New Roman"/>
          <w:sz w:val="26"/>
          <w:szCs w:val="26"/>
        </w:rPr>
        <w:t>округа от 12.07.2023 №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1112</w:t>
      </w:r>
      <w:r w:rsidRPr="006736D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E911C1" w:rsidRPr="00E911C1" w:rsidRDefault="00E911C1" w:rsidP="00E911C1">
      <w:pPr>
        <w:pStyle w:val="2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:rsidR="00E911C1" w:rsidRPr="006736D1" w:rsidRDefault="00E911C1" w:rsidP="00E911C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282828"/>
          <w:sz w:val="26"/>
          <w:szCs w:val="26"/>
        </w:rPr>
      </w:pPr>
      <w:r w:rsidRPr="006736D1">
        <w:rPr>
          <w:rFonts w:ascii="Times New Roman" w:hAnsi="Times New Roman" w:cs="Times New Roman"/>
          <w:bCs/>
          <w:color w:val="282828"/>
          <w:sz w:val="26"/>
          <w:szCs w:val="26"/>
        </w:rPr>
        <w:t>ПЕРЕЧЕНЬ</w:t>
      </w:r>
    </w:p>
    <w:p w:rsidR="00E911C1" w:rsidRPr="006736D1" w:rsidRDefault="00E911C1" w:rsidP="00E911C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282828"/>
          <w:sz w:val="26"/>
          <w:szCs w:val="26"/>
        </w:rPr>
      </w:pPr>
      <w:r w:rsidRPr="006736D1">
        <w:rPr>
          <w:rFonts w:ascii="Times New Roman" w:hAnsi="Times New Roman" w:cs="Times New Roman"/>
          <w:bCs/>
          <w:color w:val="282828"/>
          <w:sz w:val="26"/>
          <w:szCs w:val="26"/>
        </w:rPr>
        <w:t>оснований для установления особого противопожарного режима</w:t>
      </w:r>
    </w:p>
    <w:p w:rsidR="00E911C1" w:rsidRPr="00E911C1" w:rsidRDefault="00E911C1" w:rsidP="00E911C1">
      <w:pPr>
        <w:shd w:val="clear" w:color="auto" w:fill="FFFFFF"/>
        <w:spacing w:line="240" w:lineRule="auto"/>
        <w:rPr>
          <w:rFonts w:ascii="Times New Roman" w:hAnsi="Times New Roman" w:cs="Times New Roman"/>
          <w:color w:val="282828"/>
          <w:sz w:val="26"/>
          <w:szCs w:val="26"/>
        </w:rPr>
      </w:pPr>
    </w:p>
    <w:p w:rsidR="00E911C1" w:rsidRPr="00E911C1" w:rsidRDefault="00E911C1" w:rsidP="00E911C1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E911C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E911C1" w:rsidRPr="00E911C1" w:rsidRDefault="00E911C1" w:rsidP="00E911C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E911C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- повышение температуры воздуха до +30 градусов по Цельсию и выше в течение семи суток;</w:t>
      </w:r>
    </w:p>
    <w:p w:rsidR="00E911C1" w:rsidRPr="00E911C1" w:rsidRDefault="00E911C1" w:rsidP="00E911C1">
      <w:pPr>
        <w:spacing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E911C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- понижение температуры воздуха до -30 40 градусов по Цельсию и ниже в течение семи суток;</w:t>
      </w:r>
    </w:p>
    <w:p w:rsidR="00E911C1" w:rsidRPr="00E911C1" w:rsidRDefault="00E911C1" w:rsidP="00E911C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E911C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- сильный ветер (в том числе смерчи и шквалы) со скоростью ветра в порывах 30 и более метров в секунду.</w:t>
      </w:r>
    </w:p>
    <w:p w:rsidR="00E911C1" w:rsidRPr="00E911C1" w:rsidRDefault="00E911C1" w:rsidP="00E911C1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E911C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Значительном </w:t>
      </w:r>
      <w:proofErr w:type="gramStart"/>
      <w:r w:rsidRPr="00E911C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увеличении</w:t>
      </w:r>
      <w:proofErr w:type="gramEnd"/>
      <w:r w:rsidRPr="00E911C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количества пожаров или случаев гибели на пожарах людей в жилом секторе.</w:t>
      </w:r>
    </w:p>
    <w:p w:rsidR="00E911C1" w:rsidRPr="00E911C1" w:rsidRDefault="00E911C1" w:rsidP="00E911C1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E911C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Возникновение массовых пожаров на территории муниципального округа (более 5 в день в течение 3 дней и более).</w:t>
      </w:r>
    </w:p>
    <w:p w:rsidR="00E911C1" w:rsidRPr="00E911C1" w:rsidRDefault="00E911C1" w:rsidP="00E911C1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E911C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Крупные аварии на предприятиях и других потенциально-опасных объектах,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E911C1" w:rsidRPr="00E911C1" w:rsidRDefault="00E911C1" w:rsidP="00E911C1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E911C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E911C1" w:rsidRPr="00E911C1" w:rsidRDefault="00E911C1" w:rsidP="00E911C1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E911C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Возникновение 4-го или 5-го класса пожарной опасности в лесах по условиям погоды в соответствии с приказом Федерального агентства лесного хозяйства от 5 июля 2011 г</w:t>
      </w:r>
      <w:r w:rsidR="006736D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ода</w:t>
      </w:r>
      <w:r w:rsidRPr="00E911C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№</w:t>
      </w:r>
      <w:r w:rsidR="006736D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</w:t>
      </w:r>
      <w:r w:rsidRPr="00E911C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287 "Об утверждении классификации природной пожарной опасности лесов и классификации пожарной опасности в лесах в зависимости от условий погоды".</w:t>
      </w:r>
    </w:p>
    <w:p w:rsidR="00E911C1" w:rsidRPr="00E911C1" w:rsidRDefault="00E911C1" w:rsidP="00E911C1">
      <w:pPr>
        <w:numPr>
          <w:ilvl w:val="0"/>
          <w:numId w:val="6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E911C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6736D1" w:rsidRDefault="00E911C1" w:rsidP="00E911C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 w:rsidRPr="00E911C1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br w:type="page"/>
      </w:r>
    </w:p>
    <w:p w:rsidR="006736D1" w:rsidRDefault="006736D1" w:rsidP="006736D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11C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6736D1" w:rsidRPr="00E911C1" w:rsidRDefault="006736D1" w:rsidP="006736D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36D1" w:rsidRDefault="006736D1" w:rsidP="006736D1">
      <w:pPr>
        <w:pStyle w:val="2"/>
        <w:spacing w:before="0" w:beforeAutospacing="0" w:after="0" w:afterAutospacing="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Утвержден</w:t>
      </w:r>
      <w:r w:rsidR="00514C2D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</w:t>
      </w:r>
    </w:p>
    <w:p w:rsidR="006736D1" w:rsidRDefault="006736D1" w:rsidP="006736D1">
      <w:pPr>
        <w:pStyle w:val="2"/>
        <w:spacing w:before="0" w:beforeAutospacing="0" w:after="0" w:afterAutospacing="0"/>
        <w:jc w:val="right"/>
        <w:rPr>
          <w:b w:val="0"/>
          <w:sz w:val="26"/>
          <w:szCs w:val="26"/>
        </w:rPr>
      </w:pPr>
      <w:r w:rsidRPr="00E911C1">
        <w:rPr>
          <w:b w:val="0"/>
          <w:sz w:val="26"/>
          <w:szCs w:val="26"/>
        </w:rPr>
        <w:t>постановлени</w:t>
      </w:r>
      <w:r>
        <w:rPr>
          <w:b w:val="0"/>
          <w:sz w:val="26"/>
          <w:szCs w:val="26"/>
        </w:rPr>
        <w:t>ем</w:t>
      </w:r>
      <w:r w:rsidRPr="00E911C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администрации</w:t>
      </w:r>
      <w:r w:rsidRPr="00E911C1">
        <w:rPr>
          <w:b w:val="0"/>
          <w:sz w:val="26"/>
          <w:szCs w:val="26"/>
        </w:rPr>
        <w:t xml:space="preserve"> </w:t>
      </w:r>
    </w:p>
    <w:p w:rsidR="006736D1" w:rsidRPr="006736D1" w:rsidRDefault="006736D1" w:rsidP="006736D1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736D1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36D1">
        <w:rPr>
          <w:rFonts w:ascii="Times New Roman" w:hAnsi="Times New Roman" w:cs="Times New Roman"/>
          <w:sz w:val="26"/>
          <w:szCs w:val="26"/>
        </w:rPr>
        <w:t>от 12.07.2023 № 1112</w:t>
      </w:r>
    </w:p>
    <w:p w:rsidR="00E911C1" w:rsidRPr="00E911C1" w:rsidRDefault="00E911C1" w:rsidP="00E911C1">
      <w:pPr>
        <w:pStyle w:val="2"/>
        <w:spacing w:before="0" w:beforeAutospacing="0" w:after="0" w:afterAutospacing="0"/>
        <w:jc w:val="right"/>
        <w:rPr>
          <w:b w:val="0"/>
          <w:sz w:val="26"/>
          <w:szCs w:val="26"/>
        </w:rPr>
      </w:pPr>
    </w:p>
    <w:p w:rsidR="00E911C1" w:rsidRPr="00E911C1" w:rsidRDefault="00E911C1" w:rsidP="00E911C1">
      <w:pPr>
        <w:shd w:val="clear" w:color="auto" w:fill="FFFFFF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11C1" w:rsidRPr="00C33C3A" w:rsidRDefault="00E911C1" w:rsidP="00E911C1">
      <w:pPr>
        <w:pStyle w:val="2"/>
        <w:spacing w:before="0" w:beforeAutospacing="0" w:after="0" w:afterAutospacing="0"/>
        <w:jc w:val="center"/>
        <w:rPr>
          <w:rStyle w:val="ab"/>
          <w:sz w:val="26"/>
          <w:szCs w:val="26"/>
          <w:shd w:val="clear" w:color="auto" w:fill="FFFFFF"/>
        </w:rPr>
      </w:pPr>
      <w:r w:rsidRPr="00C33C3A">
        <w:rPr>
          <w:rStyle w:val="ab"/>
          <w:sz w:val="26"/>
          <w:szCs w:val="26"/>
          <w:shd w:val="clear" w:color="auto" w:fill="FFFFFF"/>
        </w:rPr>
        <w:t>ПЕРЕЧЕНЬ</w:t>
      </w:r>
    </w:p>
    <w:p w:rsidR="00E911C1" w:rsidRPr="00C33C3A" w:rsidRDefault="00E911C1" w:rsidP="00E911C1">
      <w:pPr>
        <w:pStyle w:val="2"/>
        <w:spacing w:before="0" w:beforeAutospacing="0" w:after="0" w:afterAutospacing="0"/>
        <w:jc w:val="center"/>
        <w:rPr>
          <w:rStyle w:val="ab"/>
          <w:sz w:val="26"/>
          <w:szCs w:val="26"/>
          <w:shd w:val="clear" w:color="auto" w:fill="FFFFFF"/>
        </w:rPr>
      </w:pPr>
      <w:r w:rsidRPr="00C33C3A">
        <w:rPr>
          <w:rStyle w:val="ab"/>
          <w:sz w:val="26"/>
          <w:szCs w:val="26"/>
          <w:shd w:val="clear" w:color="auto" w:fill="FFFFFF"/>
        </w:rPr>
        <w:t>дополнительных требований пожарной безопасности,</w:t>
      </w:r>
    </w:p>
    <w:p w:rsidR="00E911C1" w:rsidRPr="00E911C1" w:rsidRDefault="00E911C1" w:rsidP="00E911C1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33C3A">
        <w:rPr>
          <w:rStyle w:val="ab"/>
          <w:sz w:val="26"/>
          <w:szCs w:val="26"/>
          <w:shd w:val="clear" w:color="auto" w:fill="FFFFFF"/>
        </w:rPr>
        <w:t>действующих в период особого противопожарного режима</w:t>
      </w:r>
      <w:r w:rsidRPr="00E911C1">
        <w:rPr>
          <w:rStyle w:val="ab"/>
          <w:b/>
          <w:sz w:val="26"/>
          <w:szCs w:val="26"/>
          <w:shd w:val="clear" w:color="auto" w:fill="FFFFFF"/>
        </w:rPr>
        <w:t xml:space="preserve"> </w:t>
      </w:r>
    </w:p>
    <w:p w:rsidR="00E911C1" w:rsidRPr="00E911C1" w:rsidRDefault="00E911C1" w:rsidP="00E911C1">
      <w:pPr>
        <w:pStyle w:val="2"/>
        <w:spacing w:before="0" w:beforeAutospacing="0" w:after="0" w:afterAutospacing="0"/>
        <w:ind w:firstLine="709"/>
        <w:jc w:val="both"/>
        <w:rPr>
          <w:b w:val="0"/>
          <w:color w:val="FF0000"/>
          <w:sz w:val="26"/>
          <w:szCs w:val="26"/>
        </w:rPr>
      </w:pPr>
    </w:p>
    <w:p w:rsidR="00E911C1" w:rsidRPr="00E911C1" w:rsidRDefault="00E911C1" w:rsidP="00E911C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>В рамках обеспечения особого противопожарного режима проводятся следующие мероприятия: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>Создается оперативный штаб по профилактике пожаров и по борьбе с ними.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proofErr w:type="gramStart"/>
      <w:r w:rsidRPr="00E911C1">
        <w:rPr>
          <w:rFonts w:ascii="Times New Roman" w:hAnsi="Times New Roman" w:cs="Times New Roman"/>
          <w:spacing w:val="0"/>
          <w:sz w:val="26"/>
          <w:szCs w:val="26"/>
        </w:rPr>
        <w:t xml:space="preserve">Организуется наблюдение за противопожарным состоянием соответствующих территорий и в прилегающих к ним зонам, путем патрулирования межведомственными профилактическими группами, в которые включаются работники администрации муниципального округа, работники организаций, добровольные пожарные, граждане Российской Федерации, сотрудники ОМВД, </w:t>
      </w:r>
      <w:proofErr w:type="spellStart"/>
      <w:r w:rsidRPr="00E911C1">
        <w:rPr>
          <w:rFonts w:ascii="Times New Roman" w:hAnsi="Times New Roman" w:cs="Times New Roman"/>
          <w:spacing w:val="0"/>
          <w:sz w:val="26"/>
          <w:szCs w:val="26"/>
        </w:rPr>
        <w:t>Росгвардии</w:t>
      </w:r>
      <w:proofErr w:type="spellEnd"/>
      <w:r w:rsidRPr="00E911C1">
        <w:rPr>
          <w:rFonts w:ascii="Times New Roman" w:hAnsi="Times New Roman" w:cs="Times New Roman"/>
          <w:spacing w:val="0"/>
          <w:sz w:val="26"/>
          <w:szCs w:val="26"/>
        </w:rPr>
        <w:t>, МЧС России (по согласованию).</w:t>
      </w:r>
      <w:proofErr w:type="gramEnd"/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 xml:space="preserve">Предусматриваются мероприятия, исключающие возможность </w:t>
      </w:r>
      <w:proofErr w:type="spellStart"/>
      <w:r w:rsidRPr="00E911C1">
        <w:rPr>
          <w:rFonts w:ascii="Times New Roman" w:hAnsi="Times New Roman" w:cs="Times New Roman"/>
          <w:spacing w:val="0"/>
          <w:sz w:val="26"/>
          <w:szCs w:val="26"/>
        </w:rPr>
        <w:t>переброса</w:t>
      </w:r>
      <w:proofErr w:type="spellEnd"/>
      <w:r w:rsidRPr="00E911C1">
        <w:rPr>
          <w:rFonts w:ascii="Times New Roman" w:hAnsi="Times New Roman" w:cs="Times New Roman"/>
          <w:spacing w:val="0"/>
          <w:sz w:val="26"/>
          <w:szCs w:val="26"/>
        </w:rPr>
        <w:t xml:space="preserve"> огня от природных, ландшафтных пожаров в населенные пункты, на здания и сооружения (устройство защитных противопожарных полос, удаление сухой растительности и др.).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>Предусматривается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населенных пунктов,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>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>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>Организуется оказание практической помощи населению по вывозу сухой травы и мусора с придомовых территорий.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>Осуществляется передача информационных сообщений об установлении особого противопожарного режима через средства оповещения гражданской обороны, средства массовой информации;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>Проводится через средства массовой информации разъяснительная работа о мерах пожарной безопасности и действиях в случае пожара;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>Организуется незамедлительное оповещение населения о возникших пожарах.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>Обеспечивается запас воды для целей пожаротушения.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>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lastRenderedPageBreak/>
        <w:t>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E911C1" w:rsidRPr="00E911C1" w:rsidRDefault="00E911C1" w:rsidP="00E911C1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1C1">
        <w:rPr>
          <w:rFonts w:ascii="Times New Roman" w:hAnsi="Times New Roman" w:cs="Times New Roman"/>
          <w:sz w:val="26"/>
          <w:szCs w:val="26"/>
        </w:rPr>
        <w:t>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E911C1" w:rsidRPr="00E911C1" w:rsidRDefault="00E911C1" w:rsidP="00E911C1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1C1">
        <w:rPr>
          <w:rFonts w:ascii="Times New Roman" w:hAnsi="Times New Roman" w:cs="Times New Roman"/>
          <w:sz w:val="26"/>
          <w:szCs w:val="26"/>
        </w:rPr>
        <w:t>предусматривать использование для целей пожаротушения, имеющуюся водовозную и землеройную технику, а также техники для эвакуации людей (в том числе обеспечение ее водительским составом и горюче-смазочными материалами);</w:t>
      </w:r>
    </w:p>
    <w:p w:rsidR="00E911C1" w:rsidRPr="00E911C1" w:rsidRDefault="00E911C1" w:rsidP="00E911C1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1C1">
        <w:rPr>
          <w:rFonts w:ascii="Times New Roman" w:hAnsi="Times New Roman" w:cs="Times New Roman"/>
          <w:sz w:val="26"/>
          <w:szCs w:val="26"/>
        </w:rPr>
        <w:t>обеспечивать запасы воды для целей пожаротушения;</w:t>
      </w:r>
    </w:p>
    <w:p w:rsidR="00E911C1" w:rsidRPr="00E911C1" w:rsidRDefault="00E911C1" w:rsidP="00E911C1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1C1">
        <w:rPr>
          <w:rFonts w:ascii="Times New Roman" w:hAnsi="Times New Roman" w:cs="Times New Roman"/>
          <w:sz w:val="26"/>
          <w:szCs w:val="26"/>
        </w:rPr>
        <w:t>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E911C1" w:rsidRPr="00E911C1" w:rsidRDefault="00E911C1" w:rsidP="00E911C1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1C1">
        <w:rPr>
          <w:rFonts w:ascii="Times New Roman" w:hAnsi="Times New Roman" w:cs="Times New Roman"/>
          <w:sz w:val="26"/>
          <w:szCs w:val="26"/>
        </w:rPr>
        <w:t>осуществлять иные мероприятия, связанные с решением вопросов содействия пожарной охране при тушении пожаров.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>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>Организуется привлечение общественных организаций для проведения противопожарной пропаганды среди населения по соблюдению </w:t>
      </w:r>
      <w:hyperlink r:id="rId9" w:history="1">
        <w:r w:rsidRPr="00E911C1">
          <w:rPr>
            <w:rFonts w:ascii="Times New Roman" w:hAnsi="Times New Roman" w:cs="Times New Roman"/>
            <w:spacing w:val="0"/>
            <w:sz w:val="26"/>
            <w:szCs w:val="26"/>
          </w:rPr>
          <w:t>правил пожарной безопасности</w:t>
        </w:r>
      </w:hyperlink>
      <w:r w:rsidRPr="00E911C1">
        <w:rPr>
          <w:rFonts w:ascii="Times New Roman" w:hAnsi="Times New Roman" w:cs="Times New Roman"/>
          <w:spacing w:val="0"/>
          <w:sz w:val="26"/>
          <w:szCs w:val="26"/>
        </w:rPr>
        <w:t>.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>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>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E911C1" w:rsidRPr="00E911C1" w:rsidRDefault="00E911C1" w:rsidP="00E911C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11C1">
        <w:rPr>
          <w:rFonts w:ascii="Times New Roman" w:hAnsi="Times New Roman" w:cs="Times New Roman"/>
          <w:sz w:val="26"/>
          <w:szCs w:val="26"/>
          <w:lang w:eastAsia="ru-RU"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E911C1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E911C1" w:rsidRPr="00E911C1" w:rsidRDefault="00E911C1" w:rsidP="00E911C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lang w:bidi="ru-RU"/>
        </w:rPr>
      </w:pPr>
      <w:r w:rsidRPr="00E911C1">
        <w:rPr>
          <w:rFonts w:ascii="Times New Roman" w:hAnsi="Times New Roman" w:cs="Times New Roman"/>
          <w:sz w:val="26"/>
          <w:szCs w:val="26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E911C1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911C1">
        <w:rPr>
          <w:rFonts w:ascii="Times New Roman" w:hAnsi="Times New Roman" w:cs="Times New Roman"/>
          <w:sz w:val="26"/>
          <w:szCs w:val="26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:rsidR="00E911C1" w:rsidRPr="00E911C1" w:rsidRDefault="00E911C1" w:rsidP="00E911C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11C1">
        <w:rPr>
          <w:rFonts w:ascii="Times New Roman" w:hAnsi="Times New Roman" w:cs="Times New Roman"/>
          <w:sz w:val="26"/>
          <w:szCs w:val="26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E911C1">
        <w:rPr>
          <w:rFonts w:ascii="Times New Roman" w:hAnsi="Times New Roman" w:cs="Times New Roman"/>
          <w:sz w:val="26"/>
          <w:szCs w:val="26"/>
          <w:lang w:bidi="ru-RU"/>
        </w:rPr>
        <w:t>;</w:t>
      </w:r>
    </w:p>
    <w:p w:rsidR="00E911C1" w:rsidRPr="00E911C1" w:rsidRDefault="00E911C1" w:rsidP="00E911C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11C1">
        <w:rPr>
          <w:rFonts w:ascii="Times New Roman" w:hAnsi="Times New Roman" w:cs="Times New Roman"/>
          <w:sz w:val="26"/>
          <w:szCs w:val="26"/>
          <w:shd w:val="clear" w:color="auto" w:fill="FFFFFF"/>
        </w:rPr>
        <w:t>посещение мест отдыха в лесных массивах;</w:t>
      </w:r>
    </w:p>
    <w:p w:rsidR="00E911C1" w:rsidRPr="00E911C1" w:rsidRDefault="00E911C1" w:rsidP="00E911C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11C1">
        <w:rPr>
          <w:rFonts w:ascii="Times New Roman" w:hAnsi="Times New Roman" w:cs="Times New Roman"/>
          <w:sz w:val="26"/>
          <w:szCs w:val="26"/>
          <w:shd w:val="clear" w:color="auto" w:fill="FFFFFF"/>
        </w:rPr>
        <w:t>отжиг стерни и сухой травы;</w:t>
      </w:r>
    </w:p>
    <w:p w:rsidR="00E911C1" w:rsidRPr="00E911C1" w:rsidRDefault="00E911C1" w:rsidP="00E911C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11C1">
        <w:rPr>
          <w:rFonts w:ascii="Times New Roman" w:hAnsi="Times New Roman" w:cs="Times New Roman"/>
          <w:sz w:val="26"/>
          <w:szCs w:val="26"/>
          <w:shd w:val="clear" w:color="auto" w:fill="FFFFFF"/>
        </w:rPr>
        <w:t>посещение гражданами лесов;</w:t>
      </w:r>
    </w:p>
    <w:p w:rsidR="00E911C1" w:rsidRPr="00E911C1" w:rsidRDefault="00E911C1" w:rsidP="00E911C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11C1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E911C1" w:rsidRPr="00E911C1" w:rsidRDefault="00E911C1" w:rsidP="00E911C1">
      <w:pPr>
        <w:pStyle w:val="1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rFonts w:ascii="Times New Roman" w:hAnsi="Times New Roman" w:cs="Times New Roman"/>
          <w:spacing w:val="0"/>
          <w:sz w:val="26"/>
          <w:szCs w:val="26"/>
        </w:rPr>
      </w:pPr>
      <w:r w:rsidRPr="00E911C1">
        <w:rPr>
          <w:rFonts w:ascii="Times New Roman" w:hAnsi="Times New Roman" w:cs="Times New Roman"/>
          <w:spacing w:val="0"/>
          <w:sz w:val="26"/>
          <w:szCs w:val="26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E911C1" w:rsidRPr="0081223E" w:rsidRDefault="00E911C1" w:rsidP="00E911C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223E" w:rsidRPr="0081223E" w:rsidRDefault="0081223E" w:rsidP="00E911C1">
      <w:pPr>
        <w:keepNext/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1223E" w:rsidRPr="0081223E" w:rsidSect="00E911C1">
      <w:headerReference w:type="default" r:id="rId10"/>
      <w:footerReference w:type="default" r:id="rId11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D1" w:rsidRDefault="006736D1" w:rsidP="0081223E">
      <w:pPr>
        <w:spacing w:line="240" w:lineRule="auto"/>
      </w:pPr>
      <w:r>
        <w:separator/>
      </w:r>
    </w:p>
  </w:endnote>
  <w:endnote w:type="continuationSeparator" w:id="0">
    <w:p w:rsidR="006736D1" w:rsidRDefault="006736D1" w:rsidP="00812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D1" w:rsidRDefault="006736D1">
    <w:pPr>
      <w:pStyle w:val="a5"/>
      <w:jc w:val="right"/>
    </w:pPr>
  </w:p>
  <w:p w:rsidR="006736D1" w:rsidRDefault="006736D1" w:rsidP="00E911C1">
    <w:pPr>
      <w:pStyle w:val="a5"/>
      <w:tabs>
        <w:tab w:val="clear" w:pos="4677"/>
        <w:tab w:val="clear" w:pos="9355"/>
        <w:tab w:val="left" w:pos="40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D1" w:rsidRDefault="006736D1" w:rsidP="0081223E">
      <w:pPr>
        <w:spacing w:line="240" w:lineRule="auto"/>
      </w:pPr>
      <w:r>
        <w:separator/>
      </w:r>
    </w:p>
  </w:footnote>
  <w:footnote w:type="continuationSeparator" w:id="0">
    <w:p w:rsidR="006736D1" w:rsidRDefault="006736D1" w:rsidP="008122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1674"/>
      <w:docPartObj>
        <w:docPartGallery w:val="Page Numbers (Top of Page)"/>
        <w:docPartUnique/>
      </w:docPartObj>
    </w:sdtPr>
    <w:sdtContent>
      <w:p w:rsidR="006736D1" w:rsidRDefault="00AB5F34">
        <w:pPr>
          <w:pStyle w:val="a3"/>
          <w:jc w:val="center"/>
        </w:pPr>
        <w:fldSimple w:instr=" PAGE   \* MERGEFORMAT ">
          <w:r w:rsidR="00514C2D">
            <w:rPr>
              <w:noProof/>
            </w:rPr>
            <w:t>5</w:t>
          </w:r>
        </w:fldSimple>
      </w:p>
    </w:sdtContent>
  </w:sdt>
  <w:p w:rsidR="006736D1" w:rsidRPr="00A24557" w:rsidRDefault="006736D1" w:rsidP="00E911C1">
    <w:pPr>
      <w:pStyle w:val="a3"/>
      <w:tabs>
        <w:tab w:val="clear" w:pos="4677"/>
        <w:tab w:val="clear" w:pos="9355"/>
        <w:tab w:val="left" w:pos="6435"/>
      </w:tabs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2540"/>
    <w:multiLevelType w:val="hybridMultilevel"/>
    <w:tmpl w:val="766462B0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03A2"/>
    <w:multiLevelType w:val="hybridMultilevel"/>
    <w:tmpl w:val="F9189DF2"/>
    <w:lvl w:ilvl="0" w:tplc="8B92F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9D704F"/>
    <w:multiLevelType w:val="hybridMultilevel"/>
    <w:tmpl w:val="BA48E1BE"/>
    <w:lvl w:ilvl="0" w:tplc="30D4BBB4">
      <w:start w:val="1"/>
      <w:numFmt w:val="decimal"/>
      <w:lvlText w:val="%1."/>
      <w:lvlJc w:val="left"/>
      <w:pPr>
        <w:ind w:left="185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">
    <w:nsid w:val="46F85957"/>
    <w:multiLevelType w:val="hybridMultilevel"/>
    <w:tmpl w:val="82847660"/>
    <w:lvl w:ilvl="0" w:tplc="8B92F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F775A7E"/>
    <w:multiLevelType w:val="hybridMultilevel"/>
    <w:tmpl w:val="8E5CD052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3972C7"/>
    <w:multiLevelType w:val="hybridMultilevel"/>
    <w:tmpl w:val="9BE2D73A"/>
    <w:lvl w:ilvl="0" w:tplc="84AC27A8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3A5F04"/>
    <w:multiLevelType w:val="hybridMultilevel"/>
    <w:tmpl w:val="D062C508"/>
    <w:lvl w:ilvl="0" w:tplc="30D4BBB4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B060951"/>
    <w:multiLevelType w:val="hybridMultilevel"/>
    <w:tmpl w:val="58620506"/>
    <w:lvl w:ilvl="0" w:tplc="348EAA92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3ACC82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8ABF04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225E5E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2338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B812AA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761B00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1411A2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518FBEE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23E"/>
    <w:rsid w:val="00514C2D"/>
    <w:rsid w:val="006736D1"/>
    <w:rsid w:val="00786FF5"/>
    <w:rsid w:val="0081223E"/>
    <w:rsid w:val="00AB5F34"/>
    <w:rsid w:val="00AB6DD1"/>
    <w:rsid w:val="00C33C3A"/>
    <w:rsid w:val="00E911C1"/>
    <w:rsid w:val="00E96E84"/>
    <w:rsid w:val="00F7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3E"/>
    <w:pPr>
      <w:spacing w:after="0"/>
    </w:pPr>
  </w:style>
  <w:style w:type="paragraph" w:styleId="2">
    <w:name w:val="heading 2"/>
    <w:basedOn w:val="a"/>
    <w:link w:val="20"/>
    <w:qFormat/>
    <w:rsid w:val="00E91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23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223E"/>
  </w:style>
  <w:style w:type="paragraph" w:styleId="a5">
    <w:name w:val="footer"/>
    <w:basedOn w:val="a"/>
    <w:link w:val="a6"/>
    <w:uiPriority w:val="99"/>
    <w:unhideWhenUsed/>
    <w:rsid w:val="0081223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223E"/>
  </w:style>
  <w:style w:type="paragraph" w:styleId="a7">
    <w:name w:val="Normal (Web)"/>
    <w:basedOn w:val="a"/>
    <w:uiPriority w:val="99"/>
    <w:unhideWhenUsed/>
    <w:rsid w:val="0081223E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22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2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1223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911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Strong"/>
    <w:uiPriority w:val="22"/>
    <w:qFormat/>
    <w:rsid w:val="00E911C1"/>
    <w:rPr>
      <w:b/>
      <w:bCs/>
    </w:rPr>
  </w:style>
  <w:style w:type="character" w:customStyle="1" w:styleId="ac">
    <w:name w:val="Основной текст_"/>
    <w:link w:val="1"/>
    <w:rsid w:val="00E911C1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c"/>
    <w:rsid w:val="00E911C1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87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2023-07-19T07:58:00Z</cp:lastPrinted>
  <dcterms:created xsi:type="dcterms:W3CDTF">2023-07-04T07:44:00Z</dcterms:created>
  <dcterms:modified xsi:type="dcterms:W3CDTF">2023-07-19T08:16:00Z</dcterms:modified>
</cp:coreProperties>
</file>